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1BFC7" w14:textId="138F2398" w:rsidR="0035594D" w:rsidRPr="0035594D" w:rsidRDefault="00A4244B" w:rsidP="00042A74">
      <w:pPr>
        <w:jc w:val="center"/>
        <w:rPr>
          <w:rFonts w:ascii="宋体" w:hAnsi="宋体" w:cs="Arial"/>
          <w:b/>
          <w:bCs/>
          <w:sz w:val="30"/>
          <w:szCs w:val="30"/>
        </w:rPr>
      </w:pPr>
      <w:r w:rsidRPr="0035594D">
        <w:rPr>
          <w:rFonts w:ascii="宋体" w:hAnsi="宋体" w:cs="Arial" w:hint="eastAsia"/>
          <w:b/>
          <w:bCs/>
          <w:sz w:val="30"/>
          <w:szCs w:val="30"/>
        </w:rPr>
        <w:t>《充电再出发，</w:t>
      </w:r>
      <w:r w:rsidR="000E0BFA" w:rsidRPr="000E0BFA">
        <w:rPr>
          <w:rFonts w:ascii="宋体" w:hAnsi="宋体" w:cs="Arial" w:hint="eastAsia"/>
          <w:b/>
          <w:bCs/>
          <w:sz w:val="30"/>
          <w:szCs w:val="30"/>
        </w:rPr>
        <w:t>班</w:t>
      </w:r>
      <w:r w:rsidR="000E0BFA" w:rsidRPr="0035594D">
        <w:rPr>
          <w:rFonts w:ascii="宋体" w:hAnsi="宋体" w:cs="Arial" w:hint="eastAsia"/>
          <w:b/>
          <w:bCs/>
          <w:sz w:val="30"/>
          <w:szCs w:val="30"/>
        </w:rPr>
        <w:t>组长综合能力提升</w:t>
      </w:r>
      <w:r w:rsidR="000E0BFA" w:rsidRPr="000E0BFA">
        <w:rPr>
          <w:rFonts w:ascii="宋体" w:hAnsi="宋体" w:cs="Arial" w:hint="eastAsia"/>
          <w:b/>
          <w:bCs/>
          <w:sz w:val="30"/>
          <w:szCs w:val="30"/>
        </w:rPr>
        <w:t>特训营》</w:t>
      </w:r>
    </w:p>
    <w:p w14:paraId="639BA9BF" w14:textId="7555281A" w:rsidR="00042A74" w:rsidRPr="0035594D" w:rsidRDefault="00A4244B" w:rsidP="00042A74">
      <w:pPr>
        <w:jc w:val="center"/>
        <w:rPr>
          <w:b/>
          <w:color w:val="0070C0"/>
          <w:sz w:val="24"/>
        </w:rPr>
      </w:pPr>
      <w:r w:rsidRPr="0035594D">
        <w:rPr>
          <w:rFonts w:ascii="宋体" w:hAnsi="宋体" w:cs="Arial" w:hint="eastAsia"/>
          <w:b/>
          <w:bCs/>
          <w:color w:val="0070C0"/>
          <w:sz w:val="24"/>
        </w:rPr>
        <w:t>标准课纲</w:t>
      </w:r>
    </w:p>
    <w:tbl>
      <w:tblPr>
        <w:tblW w:w="8804" w:type="dxa"/>
        <w:jc w:val="center"/>
        <w:tblBorders>
          <w:top w:val="single" w:sz="6" w:space="0" w:color="E5B8B7"/>
          <w:left w:val="single" w:sz="6" w:space="0" w:color="E5B8B7"/>
          <w:bottom w:val="single" w:sz="6" w:space="0" w:color="E5B8B7"/>
          <w:right w:val="single" w:sz="6" w:space="0" w:color="E5B8B7"/>
          <w:insideH w:val="single" w:sz="6" w:space="0" w:color="E5B8B7"/>
          <w:insideV w:val="single" w:sz="6" w:space="0" w:color="E5B8B7"/>
        </w:tblBorders>
        <w:tblLayout w:type="fixed"/>
        <w:tblLook w:val="04A0" w:firstRow="1" w:lastRow="0" w:firstColumn="1" w:lastColumn="0" w:noHBand="0" w:noVBand="1"/>
      </w:tblPr>
      <w:tblGrid>
        <w:gridCol w:w="2284"/>
        <w:gridCol w:w="6520"/>
      </w:tblGrid>
      <w:tr w:rsidR="00267C53" w14:paraId="3AB34C64" w14:textId="77777777" w:rsidTr="0017221F">
        <w:trPr>
          <w:trHeight w:val="363"/>
          <w:jc w:val="center"/>
        </w:trPr>
        <w:tc>
          <w:tcPr>
            <w:tcW w:w="2284" w:type="dxa"/>
            <w:shd w:val="clear" w:color="auto" w:fill="F2DBDB"/>
            <w:vAlign w:val="center"/>
          </w:tcPr>
          <w:p w14:paraId="65CBF00F" w14:textId="77777777" w:rsidR="00267C53" w:rsidRDefault="00267C53" w:rsidP="00121FA1">
            <w:pPr>
              <w:spacing w:line="400" w:lineRule="exact"/>
              <w:jc w:val="center"/>
              <w:rPr>
                <w:rFonts w:ascii="楷体_GB2312" w:eastAsia="楷体_GB2312" w:hAnsi="华文细黑" w:cs="Arial"/>
                <w:b/>
                <w:bCs/>
                <w:color w:val="000000"/>
                <w:szCs w:val="21"/>
              </w:rPr>
            </w:pPr>
            <w:r>
              <w:rPr>
                <w:rFonts w:ascii="楷体_GB2312" w:eastAsia="楷体_GB2312" w:hAnsi="华文细黑" w:cs="Arial" w:hint="eastAsia"/>
                <w:b/>
                <w:bCs/>
                <w:color w:val="000000"/>
                <w:szCs w:val="21"/>
              </w:rPr>
              <w:t>课程模块</w:t>
            </w:r>
          </w:p>
        </w:tc>
        <w:tc>
          <w:tcPr>
            <w:tcW w:w="6520" w:type="dxa"/>
            <w:shd w:val="clear" w:color="auto" w:fill="F2DBDB"/>
            <w:vAlign w:val="center"/>
          </w:tcPr>
          <w:p w14:paraId="5BC549F6" w14:textId="77777777" w:rsidR="00267C53" w:rsidRDefault="00267C53" w:rsidP="00267C53">
            <w:pPr>
              <w:spacing w:line="400" w:lineRule="exact"/>
              <w:jc w:val="center"/>
              <w:rPr>
                <w:rFonts w:ascii="楷体_GB2312" w:eastAsia="楷体_GB2312" w:hAnsi="华文细黑" w:cs="Arial"/>
                <w:b/>
                <w:bCs/>
                <w:color w:val="000000"/>
                <w:szCs w:val="21"/>
              </w:rPr>
            </w:pPr>
            <w:r>
              <w:rPr>
                <w:rFonts w:ascii="楷体_GB2312" w:eastAsia="楷体_GB2312" w:hAnsi="华文细黑" w:cs="Arial" w:hint="eastAsia"/>
                <w:b/>
                <w:bCs/>
                <w:color w:val="000000"/>
                <w:szCs w:val="21"/>
              </w:rPr>
              <w:t>单元内容</w:t>
            </w:r>
          </w:p>
        </w:tc>
      </w:tr>
      <w:tr w:rsidR="005A1041" w14:paraId="66F26024" w14:textId="77777777" w:rsidTr="00D17492">
        <w:trPr>
          <w:trHeight w:val="2823"/>
          <w:jc w:val="center"/>
        </w:trPr>
        <w:tc>
          <w:tcPr>
            <w:tcW w:w="2284" w:type="dxa"/>
            <w:shd w:val="clear" w:color="auto" w:fill="F2F2F2"/>
            <w:vAlign w:val="center"/>
          </w:tcPr>
          <w:p w14:paraId="0B8672FF" w14:textId="117CBA44" w:rsidR="005A1041" w:rsidRPr="003D0D4F" w:rsidRDefault="005A1041" w:rsidP="00121FA1">
            <w:pPr>
              <w:rPr>
                <w:rFonts w:ascii="宋体" w:hAnsi="宋体" w:cs="宋体"/>
                <w:b/>
                <w:szCs w:val="21"/>
              </w:rPr>
            </w:pPr>
            <w:r w:rsidRPr="003D0D4F">
              <w:rPr>
                <w:rFonts w:ascii="宋体" w:hAnsi="宋体" w:cs="宋体" w:hint="eastAsia"/>
                <w:b/>
                <w:szCs w:val="21"/>
              </w:rPr>
              <w:t xml:space="preserve">第一单元 </w:t>
            </w:r>
          </w:p>
          <w:p w14:paraId="3FF64BDF" w14:textId="5592E466" w:rsidR="005A1041" w:rsidRPr="003D0D4F" w:rsidRDefault="005A1041" w:rsidP="00121FA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提升</w:t>
            </w:r>
            <w:r>
              <w:rPr>
                <w:rFonts w:ascii="宋体" w:hAnsi="宋体" w:cs="宋体" w:hint="eastAsia"/>
                <w:b/>
                <w:szCs w:val="21"/>
              </w:rPr>
              <w:t>自我</w:t>
            </w:r>
            <w:r>
              <w:rPr>
                <w:rFonts w:ascii="宋体" w:hAnsi="宋体" w:cs="宋体" w:hint="eastAsia"/>
                <w:b/>
                <w:szCs w:val="21"/>
              </w:rPr>
              <w:t>管理能力</w:t>
            </w:r>
            <w:r w:rsidRPr="003D0D4F">
              <w:rPr>
                <w:rFonts w:ascii="宋体" w:hAnsi="宋体" w:cs="宋体" w:hint="eastAsia"/>
                <w:b/>
                <w:szCs w:val="21"/>
              </w:rPr>
              <w:t>，做</w:t>
            </w:r>
            <w:r>
              <w:rPr>
                <w:rFonts w:ascii="宋体" w:hAnsi="宋体" w:cs="宋体" w:hint="eastAsia"/>
                <w:b/>
                <w:szCs w:val="21"/>
              </w:rPr>
              <w:t>一个</w:t>
            </w:r>
            <w:r w:rsidRPr="003D0D4F">
              <w:rPr>
                <w:rFonts w:ascii="宋体" w:hAnsi="宋体" w:cs="宋体" w:hint="eastAsia"/>
                <w:b/>
                <w:szCs w:val="21"/>
              </w:rPr>
              <w:t>优秀</w:t>
            </w:r>
            <w:r>
              <w:rPr>
                <w:rFonts w:ascii="宋体" w:hAnsi="宋体" w:cs="宋体" w:hint="eastAsia"/>
                <w:b/>
                <w:szCs w:val="21"/>
              </w:rPr>
              <w:t>班组长</w:t>
            </w:r>
          </w:p>
        </w:tc>
        <w:tc>
          <w:tcPr>
            <w:tcW w:w="6520" w:type="dxa"/>
            <w:shd w:val="clear" w:color="auto" w:fill="FFFFFF"/>
            <w:vAlign w:val="center"/>
          </w:tcPr>
          <w:p w14:paraId="66C97C6E" w14:textId="77777777" w:rsidR="005A1041" w:rsidRPr="003D0D4F" w:rsidRDefault="005A1041" w:rsidP="00121FA1">
            <w:pPr>
              <w:rPr>
                <w:b/>
              </w:rPr>
            </w:pPr>
            <w:r w:rsidRPr="003D0D4F">
              <w:rPr>
                <w:rFonts w:hint="eastAsia"/>
                <w:b/>
              </w:rPr>
              <w:t>第一节：迅猛变化的新时代</w:t>
            </w:r>
            <w:r>
              <w:rPr>
                <w:rFonts w:hint="eastAsia"/>
                <w:b/>
              </w:rPr>
              <w:t>班组长</w:t>
            </w:r>
            <w:r w:rsidRPr="003D0D4F">
              <w:rPr>
                <w:rFonts w:hint="eastAsia"/>
                <w:b/>
              </w:rPr>
              <w:t>的“响应能力”</w:t>
            </w:r>
          </w:p>
          <w:p w14:paraId="5AB780AB" w14:textId="77777777" w:rsidR="005A1041" w:rsidRDefault="005A1041" w:rsidP="00121FA1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、新时代</w:t>
            </w:r>
            <w:r>
              <w:rPr>
                <w:rFonts w:hint="eastAsia"/>
              </w:rPr>
              <w:t>90/10</w:t>
            </w:r>
            <w:r>
              <w:rPr>
                <w:rFonts w:hint="eastAsia"/>
              </w:rPr>
              <w:t>法则</w:t>
            </w:r>
            <w:r>
              <w:rPr>
                <w:rFonts w:hint="eastAsia"/>
              </w:rPr>
              <w:t>--</w:t>
            </w:r>
            <w:r>
              <w:rPr>
                <w:rFonts w:hint="eastAsia"/>
              </w:rPr>
              <w:t>属于我们的帆板准备好了吗？</w:t>
            </w:r>
          </w:p>
          <w:p w14:paraId="4CD011DD" w14:textId="77777777" w:rsidR="005A1041" w:rsidRDefault="005A1041" w:rsidP="00121FA1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、互联网思维在企业班组管理活动中的运用</w:t>
            </w:r>
          </w:p>
          <w:p w14:paraId="216A3667" w14:textId="77777777" w:rsidR="005A1041" w:rsidRPr="00B21554" w:rsidRDefault="005A1041" w:rsidP="00121FA1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、打造极致的工匠精神，把时代赋予我们的责任认真落地</w:t>
            </w:r>
          </w:p>
          <w:p w14:paraId="02B5E22A" w14:textId="77777777" w:rsidR="005A1041" w:rsidRPr="003D0D4F" w:rsidRDefault="005A1041" w:rsidP="00121FA1">
            <w:pPr>
              <w:rPr>
                <w:b/>
              </w:rPr>
            </w:pPr>
            <w:r w:rsidRPr="003D0D4F">
              <w:rPr>
                <w:rFonts w:hint="eastAsia"/>
                <w:b/>
              </w:rPr>
              <w:t>第二节：新时代</w:t>
            </w:r>
            <w:r>
              <w:rPr>
                <w:rFonts w:hint="eastAsia"/>
                <w:b/>
              </w:rPr>
              <w:t>班组长</w:t>
            </w:r>
            <w:r w:rsidRPr="003D0D4F">
              <w:rPr>
                <w:rFonts w:hint="eastAsia"/>
                <w:b/>
              </w:rPr>
              <w:t>职业素养的基本要求</w:t>
            </w:r>
          </w:p>
          <w:p w14:paraId="16B22972" w14:textId="77777777" w:rsidR="005A1041" w:rsidRDefault="005A1041" w:rsidP="00121FA1">
            <w:r>
              <w:t>1</w:t>
            </w:r>
            <w:r>
              <w:rPr>
                <w:rFonts w:hint="eastAsia"/>
              </w:rPr>
              <w:t>、班组长职业定位的描述</w:t>
            </w:r>
          </w:p>
          <w:p w14:paraId="4BECB922" w14:textId="77777777" w:rsidR="005A1041" w:rsidRDefault="005A1041" w:rsidP="00121FA1">
            <w:r>
              <w:t>2</w:t>
            </w:r>
            <w:r>
              <w:rPr>
                <w:rFonts w:hint="eastAsia"/>
              </w:rPr>
              <w:t>、班组长管理过程的职位权利与职业角色</w:t>
            </w:r>
          </w:p>
          <w:p w14:paraId="5387191A" w14:textId="77777777" w:rsidR="005A1041" w:rsidRDefault="005A1041" w:rsidP="00121FA1">
            <w:r>
              <w:t>3</w:t>
            </w:r>
            <w:r>
              <w:rPr>
                <w:rFonts w:hint="eastAsia"/>
              </w:rPr>
              <w:t>、当前企业基层管理问题现状分析</w:t>
            </w:r>
          </w:p>
          <w:p w14:paraId="654A1AC8" w14:textId="00DAECCA" w:rsidR="005A1041" w:rsidRPr="00B21554" w:rsidRDefault="005A1041" w:rsidP="00121FA1">
            <w:r>
              <w:t>4</w:t>
            </w:r>
            <w:r>
              <w:rPr>
                <w:rFonts w:hint="eastAsia"/>
              </w:rPr>
              <w:t>、企业</w:t>
            </w:r>
            <w:r>
              <w:rPr>
                <w:rFonts w:ascii="Calibri" w:hAnsi="Calibri" w:hint="eastAsia"/>
                <w:szCs w:val="22"/>
              </w:rPr>
              <w:t>班组长职业“倦怠”的评价标准</w:t>
            </w:r>
          </w:p>
        </w:tc>
      </w:tr>
      <w:tr w:rsidR="00267C53" w14:paraId="544F44E3" w14:textId="77777777" w:rsidTr="0062439D">
        <w:trPr>
          <w:trHeight w:val="959"/>
          <w:jc w:val="center"/>
        </w:trPr>
        <w:tc>
          <w:tcPr>
            <w:tcW w:w="2284" w:type="dxa"/>
            <w:shd w:val="clear" w:color="auto" w:fill="F2F2F2"/>
            <w:vAlign w:val="center"/>
          </w:tcPr>
          <w:p w14:paraId="0C11BAA1" w14:textId="77777777" w:rsidR="00267C53" w:rsidRDefault="00267C53" w:rsidP="00121FA1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第二单元</w:t>
            </w:r>
          </w:p>
          <w:p w14:paraId="1F316C69" w14:textId="3876FBCB" w:rsidR="00267C53" w:rsidRPr="003D0D4F" w:rsidRDefault="005A1041" w:rsidP="00121FA1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提升</w:t>
            </w:r>
            <w:r w:rsidR="000E0BFA">
              <w:rPr>
                <w:rFonts w:ascii="宋体" w:hAnsi="宋体" w:cs="宋体" w:hint="eastAsia"/>
                <w:b/>
                <w:szCs w:val="21"/>
              </w:rPr>
              <w:t>任务管理</w:t>
            </w:r>
            <w:r>
              <w:rPr>
                <w:rFonts w:ascii="宋体" w:hAnsi="宋体" w:cs="宋体" w:hint="eastAsia"/>
                <w:b/>
                <w:szCs w:val="21"/>
              </w:rPr>
              <w:t>能力</w:t>
            </w:r>
            <w:r w:rsidR="000E0BFA">
              <w:rPr>
                <w:rFonts w:ascii="宋体" w:hAnsi="宋体" w:cs="宋体" w:hint="eastAsia"/>
                <w:b/>
                <w:szCs w:val="21"/>
              </w:rPr>
              <w:t>，做</w:t>
            </w:r>
          </w:p>
          <w:p w14:paraId="4618BB48" w14:textId="34DA90E7" w:rsidR="00267C53" w:rsidRDefault="000E0BFA" w:rsidP="000E0BFA">
            <w:pPr>
              <w:rPr>
                <w:rFonts w:ascii="楷体_GB2312" w:eastAsia="楷体_GB2312" w:hAnsi="华文细黑"/>
                <w:b/>
                <w:szCs w:val="21"/>
              </w:rPr>
            </w:pPr>
            <w:r w:rsidRPr="000E0BFA">
              <w:rPr>
                <w:rFonts w:ascii="宋体" w:hAnsi="宋体" w:cs="宋体" w:hint="eastAsia"/>
                <w:b/>
                <w:szCs w:val="21"/>
              </w:rPr>
              <w:t>好日常管理</w:t>
            </w:r>
            <w:r>
              <w:rPr>
                <w:rFonts w:ascii="宋体" w:hAnsi="宋体" w:cs="宋体" w:hint="eastAsia"/>
                <w:b/>
                <w:szCs w:val="21"/>
              </w:rPr>
              <w:t>推进</w:t>
            </w:r>
          </w:p>
        </w:tc>
        <w:tc>
          <w:tcPr>
            <w:tcW w:w="6520" w:type="dxa"/>
            <w:shd w:val="clear" w:color="auto" w:fill="FFFFFF"/>
            <w:vAlign w:val="center"/>
          </w:tcPr>
          <w:p w14:paraId="5C59AECE" w14:textId="5215DF32" w:rsidR="00962ECE" w:rsidRPr="00962ECE" w:rsidRDefault="00962ECE" w:rsidP="009F4AE5">
            <w:pPr>
              <w:rPr>
                <w:b/>
                <w:bCs/>
              </w:rPr>
            </w:pPr>
            <w:r w:rsidRPr="00962ECE">
              <w:rPr>
                <w:rFonts w:hint="eastAsia"/>
                <w:b/>
                <w:bCs/>
              </w:rPr>
              <w:t>第一节：班组</w:t>
            </w:r>
            <w:r w:rsidR="000E0BFA">
              <w:rPr>
                <w:rFonts w:hint="eastAsia"/>
                <w:b/>
                <w:bCs/>
              </w:rPr>
              <w:t>日常</w:t>
            </w:r>
            <w:r w:rsidRPr="00962ECE">
              <w:rPr>
                <w:rFonts w:hint="eastAsia"/>
                <w:b/>
                <w:bCs/>
              </w:rPr>
              <w:t>管理</w:t>
            </w:r>
            <w:r w:rsidR="006C7B6B">
              <w:rPr>
                <w:rFonts w:hint="eastAsia"/>
                <w:b/>
                <w:bCs/>
              </w:rPr>
              <w:t>内容</w:t>
            </w:r>
            <w:r w:rsidRPr="00962ECE">
              <w:rPr>
                <w:rFonts w:hint="eastAsia"/>
                <w:b/>
                <w:bCs/>
              </w:rPr>
              <w:t>识别</w:t>
            </w:r>
          </w:p>
          <w:p w14:paraId="6B61C146" w14:textId="2C205D41" w:rsidR="00962ECE" w:rsidRDefault="00962ECE" w:rsidP="00962ECE">
            <w:pPr>
              <w:pStyle w:val="a7"/>
              <w:numPr>
                <w:ilvl w:val="0"/>
                <w:numId w:val="8"/>
              </w:numPr>
              <w:ind w:firstLineChars="0"/>
            </w:pPr>
            <w:r>
              <w:rPr>
                <w:rFonts w:hint="eastAsia"/>
              </w:rPr>
              <w:t>精准理解“任务管理”的内涵</w:t>
            </w:r>
          </w:p>
          <w:p w14:paraId="11FCDB1D" w14:textId="5A206837" w:rsidR="00A10A74" w:rsidRDefault="00A10A74" w:rsidP="00A10A74">
            <w:pPr>
              <w:pStyle w:val="a7"/>
              <w:numPr>
                <w:ilvl w:val="0"/>
                <w:numId w:val="8"/>
              </w:numPr>
              <w:ind w:firstLineChars="0"/>
              <w:rPr>
                <w:rFonts w:hint="eastAsia"/>
              </w:rPr>
            </w:pPr>
            <w:r>
              <w:rPr>
                <w:rFonts w:hint="eastAsia"/>
              </w:rPr>
              <w:t>对“任务管理</w:t>
            </w:r>
            <w:r>
              <w:rPr>
                <w:rFonts w:hint="eastAsia"/>
              </w:rPr>
              <w:t>”</w:t>
            </w:r>
            <w:r>
              <w:rPr>
                <w:rFonts w:hint="eastAsia"/>
              </w:rPr>
              <w:t>四个关键词的解读</w:t>
            </w:r>
          </w:p>
          <w:p w14:paraId="707F6824" w14:textId="4D3692F2" w:rsidR="006C7B6B" w:rsidRPr="00A10A74" w:rsidRDefault="00962ECE" w:rsidP="006C7B6B">
            <w:pPr>
              <w:pStyle w:val="a7"/>
              <w:numPr>
                <w:ilvl w:val="0"/>
                <w:numId w:val="8"/>
              </w:numPr>
              <w:ind w:firstLineChars="0"/>
              <w:rPr>
                <w:b/>
                <w:bCs/>
              </w:rPr>
            </w:pPr>
            <w:r w:rsidRPr="00962ECE">
              <w:rPr>
                <w:rFonts w:hint="eastAsia"/>
              </w:rPr>
              <w:t>精确推进“资源配置</w:t>
            </w:r>
            <w:r w:rsidR="006C7B6B">
              <w:rPr>
                <w:rFonts w:hint="eastAsia"/>
              </w:rPr>
              <w:t>清单</w:t>
            </w:r>
            <w:r w:rsidRPr="00962ECE">
              <w:rPr>
                <w:rFonts w:hint="eastAsia"/>
              </w:rPr>
              <w:t>”的使用</w:t>
            </w:r>
            <w:r w:rsidR="006C7B6B" w:rsidRPr="00A10A74">
              <w:rPr>
                <w:rFonts w:hint="eastAsia"/>
                <w:b/>
                <w:bCs/>
              </w:rPr>
              <w:t>（</w:t>
            </w:r>
            <w:r w:rsidR="006C7B6B" w:rsidRPr="00A10A74">
              <w:rPr>
                <w:rFonts w:hint="eastAsia"/>
                <w:b/>
                <w:bCs/>
              </w:rPr>
              <w:t>小组模拟练习）</w:t>
            </w:r>
          </w:p>
          <w:p w14:paraId="742CF47B" w14:textId="430280D9" w:rsidR="009F4AE5" w:rsidRPr="009F4AE5" w:rsidRDefault="00962ECE" w:rsidP="009F4AE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第二节：</w:t>
            </w:r>
            <w:r w:rsidR="009F4AE5">
              <w:rPr>
                <w:rFonts w:hint="eastAsia"/>
                <w:b/>
                <w:bCs/>
              </w:rPr>
              <w:t>班组</w:t>
            </w:r>
            <w:r w:rsidR="00A10A74">
              <w:rPr>
                <w:rFonts w:hint="eastAsia"/>
                <w:b/>
                <w:bCs/>
              </w:rPr>
              <w:t>资源管理</w:t>
            </w:r>
            <w:r w:rsidR="00A10A74" w:rsidRPr="00962ECE">
              <w:rPr>
                <w:rFonts w:hint="eastAsia"/>
                <w:b/>
                <w:bCs/>
              </w:rPr>
              <w:t>高效运用</w:t>
            </w:r>
            <w:r w:rsidR="00A10A74">
              <w:rPr>
                <w:rFonts w:hint="eastAsia"/>
                <w:b/>
                <w:bCs/>
              </w:rPr>
              <w:t>与统筹</w:t>
            </w:r>
          </w:p>
          <w:p w14:paraId="006BF1F0" w14:textId="5C0A1E77" w:rsidR="00A10A74" w:rsidRDefault="009F4AE5" w:rsidP="00A10A74">
            <w:pPr>
              <w:rPr>
                <w:rFonts w:hint="eastAsia"/>
              </w:rPr>
            </w:pPr>
            <w:r w:rsidRPr="009F4AE5">
              <w:rPr>
                <w:rFonts w:hint="eastAsia"/>
              </w:rPr>
              <w:t>1</w:t>
            </w:r>
            <w:r w:rsidRPr="009F4AE5">
              <w:rPr>
                <w:rFonts w:hint="eastAsia"/>
              </w:rPr>
              <w:t>、</w:t>
            </w:r>
            <w:r w:rsidR="00A10A74">
              <w:rPr>
                <w:rFonts w:hint="eastAsia"/>
              </w:rPr>
              <w:t>指令</w:t>
            </w:r>
            <w:r w:rsidR="00A10A74">
              <w:rPr>
                <w:rFonts w:hint="eastAsia"/>
              </w:rPr>
              <w:t>获得＋工作计划＋工作展开＋工作汇报</w:t>
            </w:r>
            <w:r w:rsidR="00A10A74">
              <w:rPr>
                <w:rFonts w:hint="eastAsia"/>
              </w:rPr>
              <w:t>BH</w:t>
            </w:r>
            <w:r w:rsidR="00A10A74">
              <w:rPr>
                <w:rFonts w:hint="eastAsia"/>
              </w:rPr>
              <w:t>管理</w:t>
            </w:r>
          </w:p>
          <w:p w14:paraId="482D235C" w14:textId="6BFF4287" w:rsidR="00A10A74" w:rsidRDefault="00A10A74" w:rsidP="00A10A74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、精细</w:t>
            </w:r>
            <w:proofErr w:type="gramStart"/>
            <w:r>
              <w:rPr>
                <w:rFonts w:hint="eastAsia"/>
              </w:rPr>
              <w:t>研</w:t>
            </w:r>
            <w:proofErr w:type="gramEnd"/>
            <w:r>
              <w:rPr>
                <w:rFonts w:hint="eastAsia"/>
              </w:rPr>
              <w:t>判“结构性工作与流程性工作”</w:t>
            </w:r>
            <w:r w:rsidR="005A1041">
              <w:rPr>
                <w:rFonts w:hint="eastAsia"/>
              </w:rPr>
              <w:t xml:space="preserve"> </w:t>
            </w:r>
            <w:r w:rsidR="005A1041" w:rsidRPr="005A1041">
              <w:rPr>
                <w:rFonts w:hint="eastAsia"/>
                <w:b/>
                <w:bCs/>
              </w:rPr>
              <w:t>（小组模拟练习）</w:t>
            </w:r>
          </w:p>
          <w:p w14:paraId="06B2497B" w14:textId="213565FD" w:rsidR="00A10A74" w:rsidRDefault="00A10A74" w:rsidP="00A10A74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、厘清班组日常工作的</w:t>
            </w:r>
            <w:r>
              <w:rPr>
                <w:rFonts w:hint="eastAsia"/>
              </w:rPr>
              <w:t>80/20</w:t>
            </w:r>
            <w:r>
              <w:rPr>
                <w:rFonts w:hint="eastAsia"/>
              </w:rPr>
              <w:t>法则运用的重要性</w:t>
            </w:r>
          </w:p>
          <w:p w14:paraId="237B82A2" w14:textId="77E5A2BA" w:rsidR="00267C53" w:rsidRPr="009F4AE5" w:rsidRDefault="00A10A74" w:rsidP="00A10A74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、输出班组日常管理计划</w:t>
            </w:r>
            <w:r w:rsidRPr="005A1041">
              <w:rPr>
                <w:rFonts w:hint="eastAsia"/>
                <w:b/>
                <w:bCs/>
              </w:rPr>
              <w:t>（</w:t>
            </w:r>
            <w:proofErr w:type="gramStart"/>
            <w:r w:rsidRPr="005A1041">
              <w:rPr>
                <w:rFonts w:hint="eastAsia"/>
                <w:b/>
                <w:bCs/>
              </w:rPr>
              <w:t>层别管理</w:t>
            </w:r>
            <w:proofErr w:type="gramEnd"/>
            <w:r w:rsidRPr="005A1041">
              <w:rPr>
                <w:rFonts w:hint="eastAsia"/>
                <w:b/>
                <w:bCs/>
              </w:rPr>
              <w:t>小组练习）</w:t>
            </w:r>
          </w:p>
        </w:tc>
      </w:tr>
      <w:tr w:rsidR="00267C53" w14:paraId="71F1B7BA" w14:textId="77777777" w:rsidTr="00F6387A">
        <w:trPr>
          <w:trHeight w:val="959"/>
          <w:jc w:val="center"/>
        </w:trPr>
        <w:tc>
          <w:tcPr>
            <w:tcW w:w="2284" w:type="dxa"/>
            <w:shd w:val="clear" w:color="auto" w:fill="F2F2F2"/>
            <w:vAlign w:val="center"/>
          </w:tcPr>
          <w:p w14:paraId="00128F9C" w14:textId="77777777" w:rsidR="00267C53" w:rsidRPr="00D55F9B" w:rsidRDefault="00267C53" w:rsidP="00121FA1">
            <w:pPr>
              <w:rPr>
                <w:rFonts w:ascii="宋体" w:hAnsi="宋体" w:cs="宋体"/>
                <w:b/>
                <w:szCs w:val="21"/>
              </w:rPr>
            </w:pPr>
            <w:r w:rsidRPr="00D55F9B">
              <w:rPr>
                <w:rFonts w:ascii="宋体" w:hAnsi="宋体" w:cs="宋体" w:hint="eastAsia"/>
                <w:b/>
                <w:szCs w:val="21"/>
              </w:rPr>
              <w:t xml:space="preserve">第三单元 </w:t>
            </w:r>
          </w:p>
          <w:p w14:paraId="631C10A9" w14:textId="7D0079AE" w:rsidR="00267C53" w:rsidRPr="00D55F9B" w:rsidRDefault="005A1041" w:rsidP="00121FA1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提升管理沟通</w:t>
            </w:r>
            <w:r w:rsidR="00962ECE">
              <w:rPr>
                <w:rFonts w:ascii="宋体" w:hAnsi="宋体" w:cs="宋体" w:hint="eastAsia"/>
                <w:b/>
                <w:szCs w:val="21"/>
              </w:rPr>
              <w:t>能力</w:t>
            </w:r>
            <w:r>
              <w:rPr>
                <w:rFonts w:ascii="宋体" w:hAnsi="宋体" w:cs="宋体" w:hint="eastAsia"/>
                <w:b/>
                <w:szCs w:val="21"/>
              </w:rPr>
              <w:t>，做一个受欢迎的主管</w:t>
            </w:r>
          </w:p>
          <w:p w14:paraId="46B81E0E" w14:textId="77777777" w:rsidR="00267C53" w:rsidRDefault="00267C53" w:rsidP="00121FA1">
            <w:pPr>
              <w:spacing w:line="400" w:lineRule="exact"/>
              <w:jc w:val="center"/>
              <w:rPr>
                <w:rFonts w:ascii="楷体_GB2312" w:eastAsia="楷体_GB2312" w:hAnsi="宋体"/>
                <w:b/>
                <w:kern w:val="28"/>
                <w:szCs w:val="21"/>
              </w:rPr>
            </w:pPr>
          </w:p>
        </w:tc>
        <w:tc>
          <w:tcPr>
            <w:tcW w:w="6520" w:type="dxa"/>
            <w:shd w:val="clear" w:color="auto" w:fill="FFFFFF"/>
            <w:vAlign w:val="center"/>
          </w:tcPr>
          <w:p w14:paraId="2065CD77" w14:textId="77777777" w:rsidR="00267C53" w:rsidRPr="00D55F9B" w:rsidRDefault="00267C53" w:rsidP="00121FA1">
            <w:pPr>
              <w:rPr>
                <w:b/>
              </w:rPr>
            </w:pPr>
            <w:r w:rsidRPr="00D55F9B">
              <w:rPr>
                <w:rFonts w:hint="eastAsia"/>
                <w:b/>
              </w:rPr>
              <w:t>第一节：掌握性格特质，使</w:t>
            </w:r>
            <w:r>
              <w:rPr>
                <w:rFonts w:hint="eastAsia"/>
                <w:b/>
              </w:rPr>
              <w:t>班组长</w:t>
            </w:r>
            <w:r w:rsidRPr="00D55F9B">
              <w:rPr>
                <w:rFonts w:hint="eastAsia"/>
                <w:b/>
              </w:rPr>
              <w:t>与员工沟通无缝对接</w:t>
            </w:r>
          </w:p>
          <w:p w14:paraId="7C88018E" w14:textId="77777777" w:rsidR="00267C53" w:rsidRDefault="00267C53" w:rsidP="00121FA1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、“四种性格”识别的方法</w:t>
            </w:r>
          </w:p>
          <w:p w14:paraId="08B08EB0" w14:textId="77777777" w:rsidR="00267C53" w:rsidRDefault="00267C53" w:rsidP="00121FA1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、如何与不同性格的员工有效沟通</w:t>
            </w:r>
          </w:p>
          <w:p w14:paraId="785EB134" w14:textId="77777777" w:rsidR="00267C53" w:rsidRDefault="00267C53" w:rsidP="00121FA1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、性格与团队氛围、工作效率、工作执行的紧密关系</w:t>
            </w:r>
          </w:p>
          <w:p w14:paraId="6AA59324" w14:textId="7A46EAEE" w:rsidR="00A4244B" w:rsidRPr="00A4244B" w:rsidRDefault="00A4244B" w:rsidP="00A4244B">
            <w:pPr>
              <w:rPr>
                <w:b/>
              </w:rPr>
            </w:pPr>
            <w:r w:rsidRPr="00A4244B">
              <w:rPr>
                <w:rFonts w:hint="eastAsia"/>
                <w:b/>
              </w:rPr>
              <w:t>第</w:t>
            </w:r>
            <w:r>
              <w:rPr>
                <w:rFonts w:hint="eastAsia"/>
                <w:b/>
              </w:rPr>
              <w:t>二</w:t>
            </w:r>
            <w:r w:rsidRPr="00A4244B">
              <w:rPr>
                <w:rFonts w:hint="eastAsia"/>
                <w:b/>
              </w:rPr>
              <w:t>讲：</w:t>
            </w:r>
            <w:r>
              <w:rPr>
                <w:rFonts w:hint="eastAsia"/>
                <w:b/>
              </w:rPr>
              <w:t>班组长</w:t>
            </w:r>
            <w:r w:rsidRPr="00A4244B">
              <w:rPr>
                <w:rFonts w:hint="eastAsia"/>
                <w:b/>
              </w:rPr>
              <w:t>必备的沟通能力</w:t>
            </w:r>
          </w:p>
          <w:p w14:paraId="6D0AA970" w14:textId="112544A1" w:rsidR="00A4244B" w:rsidRPr="00A4244B" w:rsidRDefault="00A4244B" w:rsidP="00A4244B">
            <w:r w:rsidRPr="00A4244B">
              <w:rPr>
                <w:rFonts w:hint="eastAsia"/>
              </w:rPr>
              <w:t>1</w:t>
            </w:r>
            <w:r w:rsidRPr="00A4244B">
              <w:rPr>
                <w:rFonts w:hint="eastAsia"/>
              </w:rPr>
              <w:t>、班组高效沟通及其特征</w:t>
            </w:r>
          </w:p>
          <w:p w14:paraId="4D1313F7" w14:textId="77777777" w:rsidR="00A4244B" w:rsidRPr="00A4244B" w:rsidRDefault="00A4244B" w:rsidP="00A4244B">
            <w:r w:rsidRPr="00A4244B">
              <w:rPr>
                <w:rFonts w:hint="eastAsia"/>
              </w:rPr>
              <w:t>2</w:t>
            </w:r>
            <w:r w:rsidRPr="00A4244B">
              <w:rPr>
                <w:rFonts w:hint="eastAsia"/>
              </w:rPr>
              <w:t>、向上：如何与上司沟通</w:t>
            </w:r>
          </w:p>
          <w:p w14:paraId="6FF1C252" w14:textId="77777777" w:rsidR="00A4244B" w:rsidRPr="00A4244B" w:rsidRDefault="00A4244B" w:rsidP="00A4244B">
            <w:r w:rsidRPr="00A4244B">
              <w:rPr>
                <w:rFonts w:hint="eastAsia"/>
              </w:rPr>
              <w:t>3</w:t>
            </w:r>
            <w:r w:rsidRPr="00A4244B">
              <w:rPr>
                <w:rFonts w:hint="eastAsia"/>
              </w:rPr>
              <w:t>、向下：如何跟员工沟通</w:t>
            </w:r>
          </w:p>
          <w:p w14:paraId="28B8AA98" w14:textId="77777777" w:rsidR="00A4244B" w:rsidRPr="00A4244B" w:rsidRDefault="00A4244B" w:rsidP="00A4244B">
            <w:r w:rsidRPr="00A4244B">
              <w:rPr>
                <w:rFonts w:hint="eastAsia"/>
              </w:rPr>
              <w:t>4</w:t>
            </w:r>
            <w:r w:rsidRPr="00A4244B">
              <w:rPr>
                <w:rFonts w:hint="eastAsia"/>
              </w:rPr>
              <w:t>、什么是正式与非正式沟通</w:t>
            </w:r>
          </w:p>
          <w:p w14:paraId="2720E076" w14:textId="2695BA06" w:rsidR="00A4244B" w:rsidRDefault="00A4244B" w:rsidP="00A4244B">
            <w:r w:rsidRPr="00A4244B">
              <w:rPr>
                <w:rFonts w:hint="eastAsia"/>
              </w:rPr>
              <w:t>5</w:t>
            </w:r>
            <w:r w:rsidRPr="00A4244B">
              <w:rPr>
                <w:rFonts w:hint="eastAsia"/>
              </w:rPr>
              <w:t>、什么是</w:t>
            </w:r>
            <w:proofErr w:type="gramStart"/>
            <w:r w:rsidRPr="00A4244B">
              <w:rPr>
                <w:rFonts w:hint="eastAsia"/>
              </w:rPr>
              <w:t>双向与</w:t>
            </w:r>
            <w:proofErr w:type="gramEnd"/>
            <w:r w:rsidRPr="00A4244B">
              <w:rPr>
                <w:rFonts w:hint="eastAsia"/>
              </w:rPr>
              <w:t>单向的沟通</w:t>
            </w:r>
          </w:p>
          <w:p w14:paraId="590E30AD" w14:textId="6BF92C4F" w:rsidR="00734204" w:rsidRPr="00A4244B" w:rsidRDefault="00734204" w:rsidP="00A4244B"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、如何搞好“跨部门”沟通</w:t>
            </w:r>
          </w:p>
          <w:p w14:paraId="5232EE89" w14:textId="0C168DC6" w:rsidR="00267C53" w:rsidRPr="001A70DF" w:rsidRDefault="00267C53" w:rsidP="00121FA1">
            <w:pPr>
              <w:rPr>
                <w:b/>
              </w:rPr>
            </w:pPr>
            <w:r w:rsidRPr="001A70DF">
              <w:rPr>
                <w:rFonts w:hint="eastAsia"/>
                <w:b/>
              </w:rPr>
              <w:t>第</w:t>
            </w:r>
            <w:r w:rsidR="005A1041">
              <w:rPr>
                <w:rFonts w:hint="eastAsia"/>
                <w:b/>
              </w:rPr>
              <w:t>三</w:t>
            </w:r>
            <w:r w:rsidRPr="001A70DF">
              <w:rPr>
                <w:rFonts w:hint="eastAsia"/>
                <w:b/>
              </w:rPr>
              <w:t>节：让</w:t>
            </w:r>
            <w:r>
              <w:rPr>
                <w:rFonts w:hint="eastAsia"/>
                <w:b/>
              </w:rPr>
              <w:t>班组长</w:t>
            </w:r>
            <w:r w:rsidRPr="001A70DF">
              <w:rPr>
                <w:rFonts w:hint="eastAsia"/>
                <w:b/>
              </w:rPr>
              <w:t>成为员工心目中对标标杆</w:t>
            </w:r>
          </w:p>
          <w:p w14:paraId="06F5D9DC" w14:textId="77777777" w:rsidR="00267C53" w:rsidRDefault="00267C53" w:rsidP="00121FA1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、班组长如何准确获取信息，重在一个“听”字</w:t>
            </w:r>
          </w:p>
          <w:p w14:paraId="20B38977" w14:textId="77777777" w:rsidR="00267C53" w:rsidRDefault="00267C53" w:rsidP="00121FA1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、班组长如何正确发出信息，重在一个“说”字</w:t>
            </w:r>
          </w:p>
          <w:p w14:paraId="22AD6B15" w14:textId="77777777" w:rsidR="00267C53" w:rsidRPr="00B21554" w:rsidRDefault="00267C53" w:rsidP="00121FA1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、班组长如何精确定位信息，重在一个“问”字</w:t>
            </w:r>
          </w:p>
        </w:tc>
      </w:tr>
      <w:tr w:rsidR="00267C53" w14:paraId="0D89C474" w14:textId="77777777" w:rsidTr="00AF44CC">
        <w:trPr>
          <w:trHeight w:val="959"/>
          <w:jc w:val="center"/>
        </w:trPr>
        <w:tc>
          <w:tcPr>
            <w:tcW w:w="2284" w:type="dxa"/>
            <w:shd w:val="clear" w:color="auto" w:fill="F2F2F2"/>
            <w:vAlign w:val="center"/>
          </w:tcPr>
          <w:p w14:paraId="6D3248BF" w14:textId="25FCFB4F" w:rsidR="00267C53" w:rsidRPr="001D0CC7" w:rsidRDefault="00267C53" w:rsidP="00121FA1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第</w:t>
            </w:r>
            <w:r w:rsidR="001D442F">
              <w:rPr>
                <w:rFonts w:ascii="宋体" w:hAnsi="宋体" w:cs="宋体" w:hint="eastAsia"/>
                <w:b/>
                <w:szCs w:val="21"/>
              </w:rPr>
              <w:t>四</w:t>
            </w:r>
            <w:r w:rsidRPr="001D0CC7">
              <w:rPr>
                <w:rFonts w:ascii="宋体" w:hAnsi="宋体" w:cs="宋体" w:hint="eastAsia"/>
                <w:b/>
                <w:szCs w:val="21"/>
              </w:rPr>
              <w:t>单元</w:t>
            </w:r>
          </w:p>
          <w:p w14:paraId="363D4E8B" w14:textId="2F1577C8" w:rsidR="00267C53" w:rsidRPr="001D0CC7" w:rsidRDefault="001D442F" w:rsidP="00734204">
            <w:pPr>
              <w:spacing w:line="380" w:lineRule="exact"/>
              <w:ind w:leftChars="13" w:left="27"/>
              <w:jc w:val="left"/>
              <w:rPr>
                <w:rFonts w:ascii="楷体_GB2312" w:eastAsia="楷体_GB2312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发挥</w:t>
            </w:r>
            <w:r w:rsidR="005A1041">
              <w:rPr>
                <w:rFonts w:ascii="宋体" w:hAnsi="宋体" w:cs="宋体" w:hint="eastAsia"/>
                <w:b/>
                <w:szCs w:val="21"/>
              </w:rPr>
              <w:t>目标计划</w:t>
            </w:r>
            <w:r>
              <w:rPr>
                <w:rFonts w:ascii="宋体" w:hAnsi="宋体" w:cs="宋体" w:hint="eastAsia"/>
                <w:b/>
                <w:szCs w:val="21"/>
              </w:rPr>
              <w:t>作用</w:t>
            </w:r>
            <w:r w:rsidR="005A1041">
              <w:rPr>
                <w:rFonts w:ascii="宋体" w:hAnsi="宋体" w:cs="宋体" w:hint="eastAsia"/>
                <w:b/>
                <w:szCs w:val="21"/>
              </w:rPr>
              <w:t>，</w:t>
            </w:r>
            <w:r>
              <w:rPr>
                <w:rFonts w:ascii="宋体" w:hAnsi="宋体" w:cs="宋体" w:hint="eastAsia"/>
                <w:b/>
                <w:szCs w:val="21"/>
              </w:rPr>
              <w:t>运用PDCA统筹</w:t>
            </w:r>
            <w:r w:rsidR="005A1041">
              <w:rPr>
                <w:rFonts w:ascii="宋体" w:hAnsi="宋体" w:cs="宋体" w:hint="eastAsia"/>
                <w:b/>
                <w:szCs w:val="21"/>
              </w:rPr>
              <w:t>增效</w:t>
            </w:r>
          </w:p>
        </w:tc>
        <w:tc>
          <w:tcPr>
            <w:tcW w:w="6520" w:type="dxa"/>
            <w:shd w:val="clear" w:color="auto" w:fill="FFFFFF"/>
            <w:vAlign w:val="center"/>
          </w:tcPr>
          <w:p w14:paraId="2B03BC57" w14:textId="0997721E" w:rsidR="00A10A74" w:rsidRPr="00A10A74" w:rsidRDefault="00A10A74" w:rsidP="00A10A74">
            <w:pPr>
              <w:rPr>
                <w:rFonts w:hint="eastAsia"/>
                <w:b/>
              </w:rPr>
            </w:pPr>
            <w:r w:rsidRPr="00A10A74">
              <w:rPr>
                <w:rFonts w:hint="eastAsia"/>
                <w:b/>
              </w:rPr>
              <w:t>第</w:t>
            </w:r>
            <w:r w:rsidR="005A1041">
              <w:rPr>
                <w:rFonts w:hint="eastAsia"/>
                <w:b/>
              </w:rPr>
              <w:t>一</w:t>
            </w:r>
            <w:r w:rsidRPr="00A10A74">
              <w:rPr>
                <w:rFonts w:hint="eastAsia"/>
                <w:b/>
              </w:rPr>
              <w:t>节：班组目标管理</w:t>
            </w:r>
            <w:r w:rsidR="009C794F">
              <w:rPr>
                <w:rFonts w:hint="eastAsia"/>
                <w:b/>
              </w:rPr>
              <w:t>的</w:t>
            </w:r>
            <w:r w:rsidRPr="00A10A74">
              <w:rPr>
                <w:rFonts w:hint="eastAsia"/>
                <w:b/>
              </w:rPr>
              <w:t>统筹</w:t>
            </w:r>
            <w:r w:rsidR="009C794F">
              <w:rPr>
                <w:rFonts w:hint="eastAsia"/>
                <w:b/>
              </w:rPr>
              <w:t>策划</w:t>
            </w:r>
          </w:p>
          <w:p w14:paraId="589DAD85" w14:textId="71A670A5" w:rsidR="009C794F" w:rsidRPr="009C794F" w:rsidRDefault="00A10A74" w:rsidP="009C794F">
            <w:pPr>
              <w:rPr>
                <w:rFonts w:hint="eastAsia"/>
                <w:bCs/>
              </w:rPr>
            </w:pPr>
            <w:r w:rsidRPr="005A1041">
              <w:rPr>
                <w:rFonts w:hint="eastAsia"/>
                <w:bCs/>
              </w:rPr>
              <w:t>1</w:t>
            </w:r>
            <w:r w:rsidRPr="005A1041">
              <w:rPr>
                <w:rFonts w:hint="eastAsia"/>
                <w:bCs/>
              </w:rPr>
              <w:t>、</w:t>
            </w:r>
            <w:r w:rsidR="009C794F" w:rsidRPr="009C794F">
              <w:rPr>
                <w:rFonts w:hint="eastAsia"/>
                <w:bCs/>
              </w:rPr>
              <w:t>目标管理的核心与关键点</w:t>
            </w:r>
          </w:p>
          <w:p w14:paraId="0CD9DF96" w14:textId="70C3A0C9" w:rsidR="009C794F" w:rsidRPr="009C794F" w:rsidRDefault="009C794F" w:rsidP="009C794F">
            <w:pPr>
              <w:rPr>
                <w:rFonts w:hint="eastAsia"/>
                <w:bCs/>
              </w:rPr>
            </w:pPr>
            <w:r>
              <w:rPr>
                <w:bCs/>
              </w:rPr>
              <w:t>2</w:t>
            </w:r>
            <w:r>
              <w:rPr>
                <w:rFonts w:hint="eastAsia"/>
                <w:bCs/>
              </w:rPr>
              <w:t>、</w:t>
            </w:r>
            <w:r w:rsidRPr="009C794F">
              <w:rPr>
                <w:rFonts w:hint="eastAsia"/>
                <w:bCs/>
              </w:rPr>
              <w:t>怎样避免订立目标时陷入误区</w:t>
            </w:r>
          </w:p>
          <w:p w14:paraId="0199EB8B" w14:textId="3329EC76" w:rsidR="009C794F" w:rsidRDefault="009C794F" w:rsidP="009C794F">
            <w:pPr>
              <w:rPr>
                <w:bCs/>
              </w:rPr>
            </w:pPr>
            <w:r>
              <w:rPr>
                <w:bCs/>
              </w:rPr>
              <w:t>3</w:t>
            </w:r>
            <w:r>
              <w:rPr>
                <w:rFonts w:hint="eastAsia"/>
                <w:bCs/>
              </w:rPr>
              <w:t>、</w:t>
            </w:r>
            <w:r w:rsidRPr="009C794F">
              <w:rPr>
                <w:rFonts w:hint="eastAsia"/>
                <w:bCs/>
              </w:rPr>
              <w:t>如何设计正确、合理的目标及工具的综合应用</w:t>
            </w:r>
          </w:p>
          <w:p w14:paraId="495D1A17" w14:textId="2E03630B" w:rsidR="00A10A74" w:rsidRPr="005A1041" w:rsidRDefault="009C794F" w:rsidP="00A10A74">
            <w:pPr>
              <w:rPr>
                <w:rFonts w:hint="eastAsia"/>
                <w:bCs/>
              </w:rPr>
            </w:pP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、</w:t>
            </w:r>
            <w:r w:rsidR="00A10A74" w:rsidRPr="005A1041">
              <w:rPr>
                <w:rFonts w:hint="eastAsia"/>
                <w:bCs/>
              </w:rPr>
              <w:t>如何理解目标管理的重要性？</w:t>
            </w:r>
          </w:p>
          <w:p w14:paraId="13BEBEF2" w14:textId="11AC3CB4" w:rsidR="00A10A74" w:rsidRPr="005A1041" w:rsidRDefault="009C794F" w:rsidP="00A10A74">
            <w:pPr>
              <w:rPr>
                <w:rFonts w:hint="eastAsia"/>
                <w:bCs/>
              </w:rPr>
            </w:pPr>
            <w:r>
              <w:rPr>
                <w:bCs/>
              </w:rPr>
              <w:t>5</w:t>
            </w:r>
            <w:r w:rsidR="00A10A74" w:rsidRPr="005A1041">
              <w:rPr>
                <w:rFonts w:hint="eastAsia"/>
                <w:bCs/>
              </w:rPr>
              <w:t>、目标分解的五个基本原则</w:t>
            </w:r>
          </w:p>
          <w:p w14:paraId="1F048F4C" w14:textId="68EAE595" w:rsidR="005A1041" w:rsidRPr="009C794F" w:rsidRDefault="009C794F" w:rsidP="00121FA1">
            <w:pPr>
              <w:rPr>
                <w:bCs/>
              </w:rPr>
            </w:pPr>
            <w:r>
              <w:rPr>
                <w:bCs/>
              </w:rPr>
              <w:t>6</w:t>
            </w:r>
            <w:r w:rsidR="00A10A74" w:rsidRPr="005A1041">
              <w:rPr>
                <w:rFonts w:hint="eastAsia"/>
                <w:bCs/>
              </w:rPr>
              <w:t>、目标</w:t>
            </w:r>
            <w:proofErr w:type="gramStart"/>
            <w:r w:rsidR="00A10A74" w:rsidRPr="005A1041">
              <w:rPr>
                <w:rFonts w:hint="eastAsia"/>
                <w:bCs/>
              </w:rPr>
              <w:t>分解卡</w:t>
            </w:r>
            <w:proofErr w:type="gramEnd"/>
            <w:r w:rsidR="00A10A74" w:rsidRPr="005A1041">
              <w:rPr>
                <w:rFonts w:hint="eastAsia"/>
                <w:bCs/>
              </w:rPr>
              <w:t>的使用方法</w:t>
            </w:r>
            <w:r w:rsidRPr="009C794F">
              <w:rPr>
                <w:rFonts w:hint="eastAsia"/>
                <w:b/>
              </w:rPr>
              <w:t>（目标</w:t>
            </w:r>
            <w:proofErr w:type="gramStart"/>
            <w:r w:rsidRPr="009C794F">
              <w:rPr>
                <w:rFonts w:hint="eastAsia"/>
                <w:b/>
              </w:rPr>
              <w:t>分解卡</w:t>
            </w:r>
            <w:proofErr w:type="gramEnd"/>
            <w:r w:rsidRPr="009C794F">
              <w:rPr>
                <w:rFonts w:hint="eastAsia"/>
                <w:b/>
              </w:rPr>
              <w:t>练习）</w:t>
            </w:r>
          </w:p>
          <w:p w14:paraId="1B377AA2" w14:textId="76434CE5" w:rsidR="009C794F" w:rsidRPr="009C794F" w:rsidRDefault="00267C53" w:rsidP="009C794F">
            <w:pPr>
              <w:rPr>
                <w:rFonts w:ascii="宋体" w:hAnsi="宋体" w:cs="宋体" w:hint="eastAsia"/>
                <w:b/>
                <w:szCs w:val="21"/>
              </w:rPr>
            </w:pPr>
            <w:r w:rsidRPr="00DB7A1B">
              <w:rPr>
                <w:b/>
              </w:rPr>
              <w:lastRenderedPageBreak/>
              <w:t>第</w:t>
            </w:r>
            <w:r w:rsidR="009C794F">
              <w:rPr>
                <w:rFonts w:hint="eastAsia"/>
                <w:b/>
              </w:rPr>
              <w:t>二</w:t>
            </w:r>
            <w:r w:rsidRPr="00DB7A1B">
              <w:rPr>
                <w:b/>
              </w:rPr>
              <w:t>节</w:t>
            </w:r>
            <w:r w:rsidRPr="00DB7A1B">
              <w:rPr>
                <w:rFonts w:hint="eastAsia"/>
                <w:b/>
              </w:rPr>
              <w:t>：</w:t>
            </w:r>
            <w:r w:rsidR="009C794F" w:rsidRPr="009C794F">
              <w:rPr>
                <w:rFonts w:hint="eastAsia"/>
                <w:b/>
              </w:rPr>
              <w:t>如何拆解并形成</w:t>
            </w:r>
            <w:r w:rsidR="009C794F" w:rsidRPr="009C794F">
              <w:rPr>
                <w:rFonts w:ascii="宋体" w:hAnsi="宋体" w:cs="宋体" w:hint="eastAsia"/>
                <w:b/>
                <w:szCs w:val="21"/>
              </w:rPr>
              <w:t>计划性工作</w:t>
            </w:r>
            <w:r w:rsidR="009C794F" w:rsidRPr="009C794F">
              <w:rPr>
                <w:rFonts w:ascii="宋体" w:hAnsi="宋体" w:cs="宋体" w:hint="eastAsia"/>
                <w:b/>
                <w:szCs w:val="21"/>
              </w:rPr>
              <w:t>的思路</w:t>
            </w:r>
          </w:p>
          <w:p w14:paraId="3A685D90" w14:textId="77777777" w:rsidR="009C794F" w:rsidRPr="009C794F" w:rsidRDefault="009C794F" w:rsidP="009C794F">
            <w:pPr>
              <w:rPr>
                <w:rFonts w:ascii="宋体" w:hAnsi="宋体" w:cs="宋体" w:hint="eastAsia"/>
                <w:szCs w:val="21"/>
              </w:rPr>
            </w:pPr>
            <w:r w:rsidRPr="009C794F">
              <w:rPr>
                <w:rFonts w:ascii="宋体" w:hAnsi="宋体" w:cs="宋体" w:hint="eastAsia"/>
                <w:szCs w:val="21"/>
              </w:rPr>
              <w:t>1、计划性工作的目的与意义</w:t>
            </w:r>
          </w:p>
          <w:p w14:paraId="50DA2671" w14:textId="77777777" w:rsidR="009C794F" w:rsidRPr="009C794F" w:rsidRDefault="009C794F" w:rsidP="009C794F">
            <w:pPr>
              <w:rPr>
                <w:rFonts w:ascii="宋体" w:hAnsi="宋体" w:cs="宋体" w:hint="eastAsia"/>
                <w:szCs w:val="21"/>
              </w:rPr>
            </w:pPr>
            <w:r w:rsidRPr="009C794F">
              <w:rPr>
                <w:rFonts w:ascii="宋体" w:hAnsi="宋体" w:cs="宋体" w:hint="eastAsia"/>
                <w:szCs w:val="21"/>
              </w:rPr>
              <w:t>2、编制计划的方法</w:t>
            </w:r>
          </w:p>
          <w:p w14:paraId="4B37AB50" w14:textId="77777777" w:rsidR="00267C53" w:rsidRDefault="009C794F" w:rsidP="009C794F">
            <w:pPr>
              <w:rPr>
                <w:rFonts w:ascii="宋体" w:hAnsi="宋体" w:cs="宋体"/>
                <w:szCs w:val="21"/>
              </w:rPr>
            </w:pPr>
            <w:r w:rsidRPr="009C794F">
              <w:rPr>
                <w:rFonts w:ascii="宋体" w:hAnsi="宋体" w:cs="宋体" w:hint="eastAsia"/>
                <w:szCs w:val="21"/>
              </w:rPr>
              <w:t>3、</w:t>
            </w:r>
            <w:r>
              <w:rPr>
                <w:rFonts w:ascii="宋体" w:hAnsi="宋体" w:cs="宋体" w:hint="eastAsia"/>
                <w:szCs w:val="21"/>
              </w:rPr>
              <w:t>计划编写的九个步骤及其解读</w:t>
            </w:r>
          </w:p>
          <w:p w14:paraId="79E1EF7C" w14:textId="77777777" w:rsidR="009C794F" w:rsidRDefault="009C794F" w:rsidP="009C794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4、计划编写要考虑的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五关键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要素</w:t>
            </w:r>
          </w:p>
          <w:p w14:paraId="519599C4" w14:textId="77777777" w:rsidR="009C794F" w:rsidRDefault="009C794F" w:rsidP="009C794F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5、</w:t>
            </w:r>
            <w:r w:rsidR="001D442F" w:rsidRPr="001D442F">
              <w:rPr>
                <w:rFonts w:ascii="宋体" w:hAnsi="宋体" w:cs="宋体" w:hint="eastAsia"/>
                <w:b/>
                <w:bCs/>
                <w:szCs w:val="21"/>
              </w:rPr>
              <w:t>各小组《</w:t>
            </w:r>
            <w:r w:rsidRPr="001D442F">
              <w:rPr>
                <w:rFonts w:ascii="宋体" w:hAnsi="宋体" w:cs="宋体" w:hint="eastAsia"/>
                <w:b/>
                <w:bCs/>
                <w:szCs w:val="21"/>
              </w:rPr>
              <w:t>工作计划</w:t>
            </w:r>
            <w:r w:rsidR="001D442F" w:rsidRPr="001D442F">
              <w:rPr>
                <w:rFonts w:ascii="宋体" w:hAnsi="宋体" w:cs="宋体" w:hint="eastAsia"/>
                <w:b/>
                <w:bCs/>
                <w:szCs w:val="21"/>
              </w:rPr>
              <w:t>》</w:t>
            </w:r>
            <w:r w:rsidRPr="001D442F">
              <w:rPr>
                <w:rFonts w:ascii="宋体" w:hAnsi="宋体" w:cs="宋体" w:hint="eastAsia"/>
                <w:b/>
                <w:bCs/>
                <w:szCs w:val="21"/>
              </w:rPr>
              <w:t>模拟练习</w:t>
            </w:r>
          </w:p>
          <w:p w14:paraId="5406ABFF" w14:textId="327A600B" w:rsidR="001D442F" w:rsidRPr="001D193A" w:rsidRDefault="001D442F" w:rsidP="001D442F">
            <w:pPr>
              <w:rPr>
                <w:rFonts w:ascii="宋体" w:hAnsi="宋体" w:cs="宋体" w:hint="eastAsia"/>
                <w:b/>
                <w:bCs/>
                <w:szCs w:val="21"/>
              </w:rPr>
            </w:pPr>
            <w:r w:rsidRPr="001D193A">
              <w:rPr>
                <w:rFonts w:ascii="宋体" w:hAnsi="宋体" w:cs="宋体" w:hint="eastAsia"/>
                <w:b/>
                <w:bCs/>
                <w:szCs w:val="21"/>
              </w:rPr>
              <w:t>第三节：运用</w:t>
            </w:r>
            <w:r w:rsidRPr="001D193A">
              <w:rPr>
                <w:rFonts w:ascii="宋体" w:hAnsi="宋体" w:cs="宋体" w:hint="eastAsia"/>
                <w:b/>
                <w:bCs/>
                <w:szCs w:val="21"/>
              </w:rPr>
              <w:t>PDCA管理循环</w:t>
            </w:r>
            <w:r w:rsidRPr="001D193A">
              <w:rPr>
                <w:rFonts w:ascii="宋体" w:hAnsi="宋体" w:cs="宋体" w:hint="eastAsia"/>
                <w:b/>
                <w:bCs/>
                <w:szCs w:val="21"/>
              </w:rPr>
              <w:t>，提升班组长系统思考能力</w:t>
            </w:r>
          </w:p>
          <w:p w14:paraId="227E03E3" w14:textId="33719A11" w:rsidR="001D442F" w:rsidRPr="001D442F" w:rsidRDefault="001D442F" w:rsidP="001D442F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 w:rsidRPr="001D442F">
              <w:rPr>
                <w:rFonts w:ascii="宋体" w:hAnsi="宋体" w:cs="宋体" w:hint="eastAsia"/>
                <w:szCs w:val="21"/>
              </w:rPr>
              <w:t>、PDCA管理循环</w:t>
            </w:r>
            <w:r>
              <w:rPr>
                <w:rFonts w:ascii="宋体" w:hAnsi="宋体" w:cs="宋体" w:hint="eastAsia"/>
                <w:szCs w:val="21"/>
              </w:rPr>
              <w:t>在班组运用</w:t>
            </w:r>
            <w:r w:rsidRPr="001D442F">
              <w:rPr>
                <w:rFonts w:ascii="宋体" w:hAnsi="宋体" w:cs="宋体" w:hint="eastAsia"/>
                <w:szCs w:val="21"/>
              </w:rPr>
              <w:t xml:space="preserve">的意义 </w:t>
            </w:r>
          </w:p>
          <w:p w14:paraId="5767F288" w14:textId="1D3CE0FA" w:rsidR="001D442F" w:rsidRPr="001D442F" w:rsidRDefault="001D193A" w:rsidP="001D442F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  <w:r w:rsidR="001D442F" w:rsidRPr="001D442F">
              <w:rPr>
                <w:rFonts w:ascii="宋体" w:hAnsi="宋体" w:cs="宋体" w:hint="eastAsia"/>
                <w:szCs w:val="21"/>
              </w:rPr>
              <w:t>、PDCA</w:t>
            </w:r>
            <w:r w:rsidR="001D442F">
              <w:rPr>
                <w:rFonts w:ascii="宋体" w:hAnsi="宋体" w:cs="宋体" w:hint="eastAsia"/>
                <w:szCs w:val="21"/>
              </w:rPr>
              <w:t>管理循环</w:t>
            </w:r>
            <w:r w:rsidR="001D442F" w:rsidRPr="001D442F">
              <w:rPr>
                <w:rFonts w:ascii="宋体" w:hAnsi="宋体" w:cs="宋体" w:hint="eastAsia"/>
                <w:szCs w:val="21"/>
              </w:rPr>
              <w:t>的内涵</w:t>
            </w:r>
            <w:r>
              <w:rPr>
                <w:rFonts w:ascii="宋体" w:hAnsi="宋体" w:cs="宋体" w:hint="eastAsia"/>
                <w:szCs w:val="21"/>
              </w:rPr>
              <w:t>究竟研究的是什么</w:t>
            </w:r>
          </w:p>
          <w:p w14:paraId="49D027CB" w14:textId="77DB5332" w:rsidR="001D442F" w:rsidRPr="001D442F" w:rsidRDefault="001D193A" w:rsidP="001D442F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</w:t>
            </w:r>
            <w:r w:rsidR="001D442F" w:rsidRPr="001D442F">
              <w:rPr>
                <w:rFonts w:ascii="宋体" w:hAnsi="宋体" w:cs="宋体" w:hint="eastAsia"/>
                <w:szCs w:val="21"/>
              </w:rPr>
              <w:t>、PDCA管理循环的</w:t>
            </w:r>
            <w:r>
              <w:rPr>
                <w:rFonts w:ascii="宋体" w:hAnsi="宋体" w:cs="宋体" w:hint="eastAsia"/>
                <w:szCs w:val="21"/>
              </w:rPr>
              <w:t>背景与逻辑结构</w:t>
            </w:r>
          </w:p>
          <w:p w14:paraId="119FE45E" w14:textId="77777777" w:rsidR="001D442F" w:rsidRDefault="001D193A" w:rsidP="001D442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</w:t>
            </w:r>
            <w:r w:rsidR="001D442F" w:rsidRPr="001D442F">
              <w:rPr>
                <w:rFonts w:ascii="宋体" w:hAnsi="宋体" w:cs="宋体" w:hint="eastAsia"/>
                <w:szCs w:val="21"/>
              </w:rPr>
              <w:t>、工作質的提升</w:t>
            </w:r>
            <w:r>
              <w:rPr>
                <w:rFonts w:ascii="宋体" w:hAnsi="宋体" w:cs="宋体" w:hint="eastAsia"/>
                <w:szCs w:val="21"/>
              </w:rPr>
              <w:t>为什么与PDCA紧密粘贴</w:t>
            </w:r>
          </w:p>
          <w:p w14:paraId="0ED49CA3" w14:textId="20AA9610" w:rsidR="001D193A" w:rsidRPr="00267C53" w:rsidRDefault="001D193A" w:rsidP="001D442F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5、</w:t>
            </w:r>
            <w:r w:rsidRPr="001D193A">
              <w:rPr>
                <w:rFonts w:ascii="宋体" w:hAnsi="宋体" w:cs="宋体" w:hint="eastAsia"/>
                <w:b/>
                <w:bCs/>
                <w:szCs w:val="21"/>
              </w:rPr>
              <w:t>案例分析：运用PDCA管理循环各小组模拟练习</w:t>
            </w:r>
          </w:p>
        </w:tc>
      </w:tr>
      <w:tr w:rsidR="00267C53" w14:paraId="024A3651" w14:textId="77777777" w:rsidTr="001D193A">
        <w:trPr>
          <w:trHeight w:val="6660"/>
          <w:jc w:val="center"/>
        </w:trPr>
        <w:tc>
          <w:tcPr>
            <w:tcW w:w="2284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79424232" w14:textId="7A438D26" w:rsidR="00267C53" w:rsidRPr="004B3EAE" w:rsidRDefault="00267C53" w:rsidP="00121FA1">
            <w:pPr>
              <w:rPr>
                <w:rFonts w:ascii="宋体" w:hAnsi="宋体" w:cs="宋体"/>
                <w:b/>
                <w:szCs w:val="21"/>
              </w:rPr>
            </w:pPr>
            <w:r w:rsidRPr="004B3EAE">
              <w:rPr>
                <w:rFonts w:ascii="宋体" w:hAnsi="宋体" w:cs="宋体" w:hint="eastAsia"/>
                <w:b/>
                <w:szCs w:val="21"/>
              </w:rPr>
              <w:lastRenderedPageBreak/>
              <w:t>第</w:t>
            </w:r>
            <w:r w:rsidR="001D442F">
              <w:rPr>
                <w:rFonts w:ascii="宋体" w:hAnsi="宋体" w:cs="宋体" w:hint="eastAsia"/>
                <w:b/>
                <w:szCs w:val="21"/>
              </w:rPr>
              <w:t>五</w:t>
            </w:r>
            <w:r w:rsidRPr="004B3EAE">
              <w:rPr>
                <w:rFonts w:ascii="宋体" w:hAnsi="宋体" w:cs="宋体" w:hint="eastAsia"/>
                <w:b/>
                <w:szCs w:val="21"/>
              </w:rPr>
              <w:t xml:space="preserve">单元 </w:t>
            </w:r>
          </w:p>
          <w:p w14:paraId="58E10CD4" w14:textId="636AD288" w:rsidR="00267C53" w:rsidRPr="004B3EAE" w:rsidRDefault="001D442F" w:rsidP="00121FA1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打造团队执行</w:t>
            </w:r>
            <w:r w:rsidR="00BA5594" w:rsidRPr="00BA5594">
              <w:rPr>
                <w:rFonts w:ascii="宋体" w:hAnsi="宋体" w:cs="宋体" w:hint="eastAsia"/>
                <w:b/>
                <w:szCs w:val="21"/>
              </w:rPr>
              <w:t>能力</w:t>
            </w:r>
            <w:r>
              <w:rPr>
                <w:rFonts w:ascii="宋体" w:hAnsi="宋体" w:cs="宋体" w:hint="eastAsia"/>
                <w:b/>
                <w:szCs w:val="21"/>
              </w:rPr>
              <w:t>，让团队跑动起来</w:t>
            </w:r>
          </w:p>
        </w:tc>
        <w:tc>
          <w:tcPr>
            <w:tcW w:w="652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C6D282A" w14:textId="26067E50" w:rsidR="00BA5594" w:rsidRPr="00BA5594" w:rsidRDefault="00BA5594" w:rsidP="00BA5594">
            <w:pPr>
              <w:rPr>
                <w:b/>
              </w:rPr>
            </w:pPr>
            <w:r>
              <w:rPr>
                <w:rFonts w:hint="eastAsia"/>
                <w:b/>
              </w:rPr>
              <w:t>第</w:t>
            </w:r>
            <w:r w:rsidRPr="00BA5594">
              <w:rPr>
                <w:rFonts w:hint="eastAsia"/>
                <w:b/>
              </w:rPr>
              <w:t>一</w:t>
            </w:r>
            <w:r>
              <w:rPr>
                <w:rFonts w:hint="eastAsia"/>
                <w:b/>
              </w:rPr>
              <w:t>节：班组长指挥先从开好</w:t>
            </w:r>
            <w:r w:rsidRPr="00BA5594">
              <w:rPr>
                <w:rFonts w:hint="eastAsia"/>
                <w:b/>
              </w:rPr>
              <w:t>班前会</w:t>
            </w:r>
            <w:r>
              <w:rPr>
                <w:rFonts w:hint="eastAsia"/>
                <w:b/>
              </w:rPr>
              <w:t>开始</w:t>
            </w:r>
          </w:p>
          <w:p w14:paraId="52AA8DED" w14:textId="77777777" w:rsidR="00BA5594" w:rsidRPr="00BA5594" w:rsidRDefault="00BA5594" w:rsidP="00BA5594">
            <w:pPr>
              <w:rPr>
                <w:rFonts w:ascii="宋体" w:hAnsi="宋体" w:cs="宋体"/>
                <w:szCs w:val="21"/>
              </w:rPr>
            </w:pPr>
            <w:r w:rsidRPr="00BA5594">
              <w:rPr>
                <w:rFonts w:ascii="宋体" w:hAnsi="宋体" w:cs="宋体" w:hint="eastAsia"/>
                <w:szCs w:val="21"/>
              </w:rPr>
              <w:t xml:space="preserve">1、企业早会的现状与存在的问题 </w:t>
            </w:r>
          </w:p>
          <w:p w14:paraId="74139F8D" w14:textId="77777777" w:rsidR="00BA5594" w:rsidRPr="00BA5594" w:rsidRDefault="00BA5594" w:rsidP="00BA5594">
            <w:pPr>
              <w:rPr>
                <w:rFonts w:ascii="宋体" w:hAnsi="宋体" w:cs="宋体"/>
                <w:szCs w:val="21"/>
              </w:rPr>
            </w:pPr>
            <w:r w:rsidRPr="00BA5594">
              <w:rPr>
                <w:rFonts w:ascii="宋体" w:hAnsi="宋体" w:cs="宋体" w:hint="eastAsia"/>
                <w:szCs w:val="21"/>
              </w:rPr>
              <w:t>2、早会实施的方法及流程</w:t>
            </w:r>
          </w:p>
          <w:p w14:paraId="2FDCD7FD" w14:textId="77777777" w:rsidR="00BA5594" w:rsidRPr="00BA5594" w:rsidRDefault="00BA5594" w:rsidP="00BA5594">
            <w:pPr>
              <w:rPr>
                <w:rFonts w:ascii="宋体" w:hAnsi="宋体" w:cs="宋体"/>
                <w:szCs w:val="21"/>
              </w:rPr>
            </w:pPr>
            <w:r w:rsidRPr="00BA5594">
              <w:rPr>
                <w:rFonts w:ascii="宋体" w:hAnsi="宋体" w:cs="宋体" w:hint="eastAsia"/>
                <w:szCs w:val="21"/>
              </w:rPr>
              <w:t xml:space="preserve">3、早会报告单使用的方法 </w:t>
            </w:r>
          </w:p>
          <w:p w14:paraId="50E8D60E" w14:textId="153A70D7" w:rsidR="00BA5594" w:rsidRPr="00BA5594" w:rsidRDefault="00BA5594" w:rsidP="00BA5594">
            <w:pPr>
              <w:rPr>
                <w:rFonts w:ascii="宋体" w:hAnsi="宋体" w:cs="宋体"/>
                <w:szCs w:val="21"/>
              </w:rPr>
            </w:pPr>
            <w:r w:rsidRPr="00BA5594">
              <w:rPr>
                <w:rFonts w:ascii="宋体" w:hAnsi="宋体" w:cs="宋体" w:hint="eastAsia"/>
                <w:szCs w:val="21"/>
              </w:rPr>
              <w:t>4、</w:t>
            </w:r>
            <w:r w:rsidRPr="001D193A">
              <w:rPr>
                <w:rFonts w:ascii="宋体" w:hAnsi="宋体" w:cs="宋体" w:hint="eastAsia"/>
                <w:b/>
                <w:bCs/>
                <w:szCs w:val="21"/>
              </w:rPr>
              <w:t>各小组早会模拟练习</w:t>
            </w:r>
            <w:r w:rsidR="001D193A">
              <w:rPr>
                <w:rFonts w:ascii="宋体" w:hAnsi="宋体" w:cs="宋体" w:hint="eastAsia"/>
                <w:szCs w:val="21"/>
              </w:rPr>
              <w:t>，</w:t>
            </w:r>
            <w:r w:rsidRPr="00BA5594">
              <w:rPr>
                <w:rFonts w:ascii="宋体" w:hAnsi="宋体" w:cs="宋体" w:hint="eastAsia"/>
                <w:szCs w:val="21"/>
              </w:rPr>
              <w:t>小组点评及老师点评</w:t>
            </w:r>
          </w:p>
          <w:p w14:paraId="0EF6A9DD" w14:textId="46CF0367" w:rsidR="00BA5594" w:rsidRDefault="00BA5594" w:rsidP="00BA5594">
            <w:pPr>
              <w:rPr>
                <w:b/>
              </w:rPr>
            </w:pPr>
            <w:r>
              <w:rPr>
                <w:rFonts w:hint="eastAsia"/>
                <w:b/>
              </w:rPr>
              <w:t>第二节：指挥能力来自于对团队创新管理的挖掘</w:t>
            </w:r>
          </w:p>
          <w:p w14:paraId="333F2155" w14:textId="6D5C74B8" w:rsidR="00BA5594" w:rsidRPr="00BA5594" w:rsidRDefault="00BA5594" w:rsidP="00BA5594">
            <w:pPr>
              <w:rPr>
                <w:rFonts w:ascii="宋体" w:hAnsi="宋体" w:cs="宋体"/>
                <w:szCs w:val="21"/>
              </w:rPr>
            </w:pPr>
            <w:r w:rsidRPr="00BA5594">
              <w:rPr>
                <w:rFonts w:ascii="宋体" w:hAnsi="宋体" w:cs="宋体" w:hint="eastAsia"/>
                <w:szCs w:val="21"/>
              </w:rPr>
              <w:t xml:space="preserve">1、团队意识的基本概念   </w:t>
            </w:r>
          </w:p>
          <w:p w14:paraId="17EE96CB" w14:textId="77777777" w:rsidR="00BA5594" w:rsidRPr="00BA5594" w:rsidRDefault="00BA5594" w:rsidP="00BA5594">
            <w:pPr>
              <w:rPr>
                <w:rFonts w:ascii="宋体" w:hAnsi="宋体" w:cs="宋体"/>
                <w:szCs w:val="21"/>
              </w:rPr>
            </w:pPr>
            <w:r w:rsidRPr="00BA5594">
              <w:rPr>
                <w:rFonts w:ascii="宋体" w:hAnsi="宋体" w:cs="宋体" w:hint="eastAsia"/>
                <w:szCs w:val="21"/>
              </w:rPr>
              <w:t>2、团队的定义与构成的特点</w:t>
            </w:r>
          </w:p>
          <w:p w14:paraId="371BA637" w14:textId="77777777" w:rsidR="00BA5594" w:rsidRPr="00BA5594" w:rsidRDefault="00BA5594" w:rsidP="00BA5594">
            <w:pPr>
              <w:rPr>
                <w:rFonts w:ascii="宋体" w:hAnsi="宋体" w:cs="宋体"/>
                <w:szCs w:val="21"/>
              </w:rPr>
            </w:pPr>
            <w:r w:rsidRPr="00BA5594">
              <w:rPr>
                <w:rFonts w:ascii="宋体" w:hAnsi="宋体" w:cs="宋体" w:hint="eastAsia"/>
                <w:szCs w:val="21"/>
              </w:rPr>
              <w:t>3、团队为何有冲突？</w:t>
            </w:r>
          </w:p>
          <w:p w14:paraId="3AC455DC" w14:textId="77777777" w:rsidR="00BA5594" w:rsidRPr="00BA5594" w:rsidRDefault="00BA5594" w:rsidP="00BA5594">
            <w:pPr>
              <w:rPr>
                <w:rFonts w:ascii="宋体" w:hAnsi="宋体" w:cs="宋体"/>
                <w:szCs w:val="21"/>
              </w:rPr>
            </w:pPr>
            <w:r w:rsidRPr="00BA5594">
              <w:rPr>
                <w:rFonts w:ascii="宋体" w:hAnsi="宋体" w:cs="宋体" w:hint="eastAsia"/>
                <w:szCs w:val="21"/>
              </w:rPr>
              <w:t xml:space="preserve">4、团队冲突管理的五种方法  </w:t>
            </w:r>
          </w:p>
          <w:p w14:paraId="318C45BF" w14:textId="661B3DF3" w:rsidR="00BA5594" w:rsidRPr="00BA5594" w:rsidRDefault="00BA5594" w:rsidP="00BA5594">
            <w:pPr>
              <w:rPr>
                <w:rFonts w:ascii="宋体" w:hAnsi="宋体" w:cs="宋体"/>
                <w:szCs w:val="21"/>
              </w:rPr>
            </w:pPr>
            <w:r w:rsidRPr="00BA5594">
              <w:rPr>
                <w:rFonts w:ascii="宋体" w:hAnsi="宋体" w:cs="宋体" w:hint="eastAsia"/>
                <w:szCs w:val="21"/>
              </w:rPr>
              <w:t>5、创新团队管理的四个纬度</w:t>
            </w:r>
          </w:p>
          <w:p w14:paraId="64E7A02E" w14:textId="7BFB324D" w:rsidR="00BA5594" w:rsidRDefault="00BA5594" w:rsidP="00BA5594">
            <w:pPr>
              <w:rPr>
                <w:rFonts w:ascii="宋体" w:hAnsi="宋体" w:cs="宋体"/>
                <w:b/>
                <w:szCs w:val="21"/>
              </w:rPr>
            </w:pPr>
            <w:r w:rsidRPr="004B3EAE">
              <w:rPr>
                <w:rFonts w:hint="eastAsia"/>
                <w:b/>
              </w:rPr>
              <w:t>第</w:t>
            </w:r>
            <w:r>
              <w:rPr>
                <w:rFonts w:hint="eastAsia"/>
                <w:b/>
              </w:rPr>
              <w:t>三</w:t>
            </w:r>
            <w:r w:rsidRPr="004B3EAE">
              <w:rPr>
                <w:rFonts w:hint="eastAsia"/>
                <w:b/>
              </w:rPr>
              <w:t>节：</w:t>
            </w:r>
            <w:r w:rsidRPr="004B3EAE">
              <w:rPr>
                <w:rFonts w:ascii="宋体" w:hAnsi="宋体" w:cs="宋体" w:hint="eastAsia"/>
                <w:b/>
                <w:szCs w:val="21"/>
              </w:rPr>
              <w:t>现场管理指挥的原则</w:t>
            </w:r>
          </w:p>
          <w:p w14:paraId="24F8EF7C" w14:textId="77777777" w:rsidR="00BA5594" w:rsidRPr="00BA5594" w:rsidRDefault="00BA5594" w:rsidP="00BA5594">
            <w:pPr>
              <w:rPr>
                <w:rFonts w:ascii="宋体" w:hAnsi="宋体" w:cs="宋体"/>
                <w:szCs w:val="21"/>
              </w:rPr>
            </w:pPr>
            <w:r w:rsidRPr="00BA5594">
              <w:rPr>
                <w:rFonts w:ascii="宋体" w:hAnsi="宋体" w:cs="宋体" w:hint="eastAsia"/>
                <w:szCs w:val="21"/>
              </w:rPr>
              <w:t>1、以人为本，沉着冷静</w:t>
            </w:r>
          </w:p>
          <w:p w14:paraId="7D083BAA" w14:textId="77777777" w:rsidR="00BA5594" w:rsidRPr="00BA5594" w:rsidRDefault="00BA5594" w:rsidP="00BA5594">
            <w:pPr>
              <w:rPr>
                <w:rFonts w:ascii="宋体" w:hAnsi="宋体" w:cs="宋体"/>
                <w:szCs w:val="21"/>
              </w:rPr>
            </w:pPr>
            <w:r w:rsidRPr="00BA5594">
              <w:rPr>
                <w:rFonts w:ascii="宋体" w:hAnsi="宋体" w:cs="宋体" w:hint="eastAsia"/>
                <w:szCs w:val="21"/>
              </w:rPr>
              <w:t>2、迅速果断，保障有序</w:t>
            </w:r>
          </w:p>
          <w:p w14:paraId="3FE5DDDF" w14:textId="77777777" w:rsidR="00BA5594" w:rsidRPr="00BA5594" w:rsidRDefault="00BA5594" w:rsidP="00BA5594">
            <w:pPr>
              <w:rPr>
                <w:rFonts w:ascii="宋体" w:hAnsi="宋体" w:cs="宋体"/>
                <w:szCs w:val="21"/>
              </w:rPr>
            </w:pPr>
            <w:r w:rsidRPr="00BA5594">
              <w:rPr>
                <w:rFonts w:hint="eastAsia"/>
              </w:rPr>
              <w:t>3</w:t>
            </w:r>
            <w:r w:rsidRPr="00BA5594">
              <w:rPr>
                <w:rFonts w:hint="eastAsia"/>
              </w:rPr>
              <w:t>、</w:t>
            </w:r>
            <w:proofErr w:type="gramStart"/>
            <w:r w:rsidRPr="00BA5594">
              <w:rPr>
                <w:rFonts w:ascii="宋体" w:hAnsi="宋体" w:cs="宋体" w:hint="eastAsia"/>
                <w:szCs w:val="21"/>
              </w:rPr>
              <w:t>班组长班员任务分配</w:t>
            </w:r>
            <w:proofErr w:type="gramEnd"/>
            <w:r w:rsidRPr="00BA5594">
              <w:rPr>
                <w:rFonts w:ascii="宋体" w:hAnsi="宋体" w:cs="宋体" w:hint="eastAsia"/>
                <w:szCs w:val="21"/>
              </w:rPr>
              <w:t>协调能力</w:t>
            </w:r>
          </w:p>
          <w:p w14:paraId="454CB79F" w14:textId="33AF8E4E" w:rsidR="00BA5594" w:rsidRDefault="00BA5594" w:rsidP="00BA5594">
            <w:pPr>
              <w:rPr>
                <w:b/>
              </w:rPr>
            </w:pPr>
            <w:r>
              <w:rPr>
                <w:rFonts w:hint="eastAsia"/>
                <w:b/>
              </w:rPr>
              <w:t>第四节：</w:t>
            </w:r>
            <w:r w:rsidRPr="00BA5594">
              <w:rPr>
                <w:rFonts w:hint="eastAsia"/>
                <w:b/>
              </w:rPr>
              <w:t>抓落地之职：</w:t>
            </w:r>
            <w:proofErr w:type="gramStart"/>
            <w:r w:rsidR="00B14960">
              <w:rPr>
                <w:rFonts w:hint="eastAsia"/>
                <w:b/>
              </w:rPr>
              <w:t>让班员积极</w:t>
            </w:r>
            <w:proofErr w:type="gramEnd"/>
            <w:r w:rsidR="00B14960">
              <w:rPr>
                <w:rFonts w:hint="eastAsia"/>
                <w:b/>
              </w:rPr>
              <w:t>跑动起来</w:t>
            </w:r>
          </w:p>
          <w:p w14:paraId="1053A264" w14:textId="77777777" w:rsidR="0035594D" w:rsidRPr="0035594D" w:rsidRDefault="0035594D" w:rsidP="0035594D">
            <w:pPr>
              <w:rPr>
                <w:bCs/>
              </w:rPr>
            </w:pPr>
            <w:r w:rsidRPr="0035594D">
              <w:rPr>
                <w:rFonts w:hint="eastAsia"/>
                <w:bCs/>
              </w:rPr>
              <w:t>1</w:t>
            </w:r>
            <w:r w:rsidRPr="0035594D">
              <w:rPr>
                <w:rFonts w:hint="eastAsia"/>
                <w:bCs/>
              </w:rPr>
              <w:t>、团队执行力与绩效目标的关系</w:t>
            </w:r>
          </w:p>
          <w:p w14:paraId="738999B0" w14:textId="77777777" w:rsidR="0035594D" w:rsidRPr="0035594D" w:rsidRDefault="0035594D" w:rsidP="0035594D">
            <w:pPr>
              <w:rPr>
                <w:bCs/>
              </w:rPr>
            </w:pPr>
            <w:r w:rsidRPr="0035594D">
              <w:rPr>
                <w:rFonts w:hint="eastAsia"/>
                <w:bCs/>
              </w:rPr>
              <w:t>2</w:t>
            </w:r>
            <w:r w:rsidRPr="0035594D">
              <w:rPr>
                <w:rFonts w:hint="eastAsia"/>
                <w:bCs/>
              </w:rPr>
              <w:t>、执行力的三要素</w:t>
            </w:r>
          </w:p>
          <w:p w14:paraId="00D9DA18" w14:textId="77777777" w:rsidR="0035594D" w:rsidRPr="0035594D" w:rsidRDefault="0035594D" w:rsidP="0035594D">
            <w:pPr>
              <w:rPr>
                <w:bCs/>
              </w:rPr>
            </w:pPr>
            <w:r w:rsidRPr="0035594D">
              <w:rPr>
                <w:rFonts w:hint="eastAsia"/>
                <w:bCs/>
              </w:rPr>
              <w:t>3</w:t>
            </w:r>
            <w:r w:rsidRPr="0035594D">
              <w:rPr>
                <w:rFonts w:hint="eastAsia"/>
                <w:bCs/>
              </w:rPr>
              <w:t>、执行力与结果的不等式</w:t>
            </w:r>
          </w:p>
          <w:p w14:paraId="7EDD13B6" w14:textId="439C815A" w:rsidR="001D193A" w:rsidRPr="001D442F" w:rsidRDefault="0035594D" w:rsidP="00121FA1">
            <w:pPr>
              <w:rPr>
                <w:rFonts w:hint="eastAsia"/>
                <w:bCs/>
              </w:rPr>
            </w:pPr>
            <w:r w:rsidRPr="0035594D">
              <w:rPr>
                <w:rFonts w:hint="eastAsia"/>
                <w:bCs/>
              </w:rPr>
              <w:t>4</w:t>
            </w:r>
            <w:r w:rsidRPr="0035594D">
              <w:rPr>
                <w:rFonts w:hint="eastAsia"/>
                <w:bCs/>
              </w:rPr>
              <w:t>、执行力就是不打折扣得到结果</w:t>
            </w:r>
          </w:p>
        </w:tc>
      </w:tr>
      <w:tr w:rsidR="001D193A" w14:paraId="218C0DA3" w14:textId="77777777" w:rsidTr="001D193A">
        <w:trPr>
          <w:trHeight w:val="1450"/>
          <w:jc w:val="center"/>
        </w:trPr>
        <w:tc>
          <w:tcPr>
            <w:tcW w:w="2284" w:type="dxa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2A71A258" w14:textId="18DBCEE2" w:rsidR="001D193A" w:rsidRPr="001D193A" w:rsidRDefault="001D193A" w:rsidP="001D193A">
            <w:pPr>
              <w:rPr>
                <w:rFonts w:ascii="宋体" w:hAnsi="宋体" w:cs="宋体" w:hint="eastAsia"/>
                <w:b/>
                <w:szCs w:val="21"/>
              </w:rPr>
            </w:pPr>
            <w:r w:rsidRPr="001D193A">
              <w:rPr>
                <w:rFonts w:ascii="宋体" w:hAnsi="宋体" w:cs="宋体" w:hint="eastAsia"/>
                <w:b/>
                <w:szCs w:val="21"/>
              </w:rPr>
              <w:t>第</w:t>
            </w:r>
            <w:r>
              <w:rPr>
                <w:rFonts w:ascii="宋体" w:hAnsi="宋体" w:cs="宋体" w:hint="eastAsia"/>
                <w:b/>
                <w:szCs w:val="21"/>
              </w:rPr>
              <w:t>六</w:t>
            </w:r>
            <w:r w:rsidRPr="001D193A">
              <w:rPr>
                <w:rFonts w:ascii="宋体" w:hAnsi="宋体" w:cs="宋体" w:hint="eastAsia"/>
                <w:b/>
                <w:szCs w:val="21"/>
              </w:rPr>
              <w:t xml:space="preserve">单元 </w:t>
            </w:r>
          </w:p>
          <w:p w14:paraId="39B029EE" w14:textId="0A6A8F2D" w:rsidR="001D193A" w:rsidRPr="004B3EAE" w:rsidRDefault="001D193A" w:rsidP="001D193A">
            <w:pPr>
              <w:rPr>
                <w:rFonts w:ascii="宋体" w:hAnsi="宋体" w:cs="宋体" w:hint="eastAsia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着力提升班组建设</w:t>
            </w:r>
            <w:r w:rsidRPr="001D193A">
              <w:rPr>
                <w:rFonts w:ascii="宋体" w:hAnsi="宋体" w:cs="宋体" w:hint="eastAsia"/>
                <w:b/>
                <w:szCs w:val="21"/>
              </w:rPr>
              <w:t>，</w:t>
            </w:r>
            <w:r>
              <w:rPr>
                <w:rFonts w:ascii="宋体" w:hAnsi="宋体" w:cs="宋体" w:hint="eastAsia"/>
                <w:b/>
                <w:szCs w:val="21"/>
              </w:rPr>
              <w:t>使班组换发新的活力</w:t>
            </w:r>
          </w:p>
        </w:tc>
        <w:tc>
          <w:tcPr>
            <w:tcW w:w="652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9116BB8" w14:textId="536D8A03" w:rsidR="00B14960" w:rsidRPr="00B14960" w:rsidRDefault="00B14960" w:rsidP="00B14960">
            <w:pPr>
              <w:rPr>
                <w:rFonts w:hint="eastAsia"/>
                <w:b/>
              </w:rPr>
            </w:pPr>
            <w:r w:rsidRPr="00B14960">
              <w:rPr>
                <w:rFonts w:hint="eastAsia"/>
                <w:b/>
              </w:rPr>
              <w:t>第一讲：班组建设概述</w:t>
            </w:r>
          </w:p>
          <w:p w14:paraId="0C5E5FD8" w14:textId="7CBB6CA4" w:rsidR="00B14960" w:rsidRPr="00B14960" w:rsidRDefault="00B14960" w:rsidP="00B14960">
            <w:pPr>
              <w:rPr>
                <w:rFonts w:hint="eastAsia"/>
                <w:bCs/>
              </w:rPr>
            </w:pPr>
            <w:r w:rsidRPr="00B14960">
              <w:rPr>
                <w:rFonts w:hint="eastAsia"/>
                <w:bCs/>
              </w:rPr>
              <w:t>1</w:t>
            </w:r>
            <w:r w:rsidRPr="00B14960">
              <w:rPr>
                <w:rFonts w:hint="eastAsia"/>
                <w:bCs/>
              </w:rPr>
              <w:t>、班组建设的基本概念</w:t>
            </w:r>
          </w:p>
          <w:p w14:paraId="1B8F8776" w14:textId="3D43C6A4" w:rsidR="00B14960" w:rsidRPr="00B14960" w:rsidRDefault="00B14960" w:rsidP="00B14960">
            <w:pPr>
              <w:rPr>
                <w:rFonts w:hint="eastAsia"/>
                <w:bCs/>
              </w:rPr>
            </w:pPr>
            <w:r w:rsidRPr="00B14960">
              <w:rPr>
                <w:rFonts w:hint="eastAsia"/>
                <w:bCs/>
              </w:rPr>
              <w:t>2</w:t>
            </w:r>
            <w:r w:rsidRPr="00B14960">
              <w:rPr>
                <w:rFonts w:hint="eastAsia"/>
                <w:bCs/>
              </w:rPr>
              <w:t>、班组建设的内容</w:t>
            </w:r>
          </w:p>
          <w:p w14:paraId="6B157FE9" w14:textId="6C4C70DD" w:rsidR="001D193A" w:rsidRDefault="00B14960" w:rsidP="00B14960">
            <w:pPr>
              <w:rPr>
                <w:bCs/>
              </w:rPr>
            </w:pPr>
            <w:r w:rsidRPr="00B14960">
              <w:rPr>
                <w:rFonts w:hint="eastAsia"/>
                <w:bCs/>
              </w:rPr>
              <w:t>3</w:t>
            </w:r>
            <w:r w:rsidRPr="00B14960">
              <w:rPr>
                <w:rFonts w:hint="eastAsia"/>
                <w:bCs/>
              </w:rPr>
              <w:t>、班组长的使命和基本任务</w:t>
            </w:r>
          </w:p>
          <w:p w14:paraId="3FDF9EBC" w14:textId="7A70F0A1" w:rsidR="00B14960" w:rsidRPr="00B14960" w:rsidRDefault="00B14960" w:rsidP="00B14960">
            <w:pPr>
              <w:rPr>
                <w:b/>
              </w:rPr>
            </w:pPr>
            <w:r w:rsidRPr="00B14960">
              <w:rPr>
                <w:rFonts w:hint="eastAsia"/>
                <w:b/>
              </w:rPr>
              <w:t>第</w:t>
            </w:r>
            <w:r w:rsidRPr="00B14960">
              <w:rPr>
                <w:rFonts w:hint="eastAsia"/>
                <w:b/>
              </w:rPr>
              <w:t>二</w:t>
            </w:r>
            <w:r w:rsidRPr="00B14960">
              <w:rPr>
                <w:rFonts w:hint="eastAsia"/>
                <w:b/>
              </w:rPr>
              <w:t>讲：班组建设</w:t>
            </w:r>
            <w:r w:rsidRPr="00B14960">
              <w:rPr>
                <w:rFonts w:hint="eastAsia"/>
                <w:b/>
              </w:rPr>
              <w:t>内容</w:t>
            </w:r>
          </w:p>
          <w:p w14:paraId="1B689C02" w14:textId="57E1AB95" w:rsidR="00B14960" w:rsidRPr="00B14960" w:rsidRDefault="00B14960" w:rsidP="00B14960">
            <w:pPr>
              <w:rPr>
                <w:rFonts w:hint="eastAsia"/>
                <w:bCs/>
              </w:rPr>
            </w:pPr>
            <w:r w:rsidRPr="00B14960">
              <w:rPr>
                <w:rFonts w:hint="eastAsia"/>
                <w:bCs/>
              </w:rPr>
              <w:t>1</w:t>
            </w:r>
            <w:r w:rsidRPr="00B14960">
              <w:rPr>
                <w:rFonts w:hint="eastAsia"/>
                <w:bCs/>
              </w:rPr>
              <w:t>、</w:t>
            </w:r>
            <w:r>
              <w:rPr>
                <w:rFonts w:hint="eastAsia"/>
                <w:bCs/>
              </w:rPr>
              <w:t>如何</w:t>
            </w:r>
            <w:r w:rsidRPr="00B14960">
              <w:rPr>
                <w:rFonts w:hint="eastAsia"/>
                <w:bCs/>
              </w:rPr>
              <w:t>发挥贯彻执行作用</w:t>
            </w:r>
            <w:r>
              <w:rPr>
                <w:rFonts w:hint="eastAsia"/>
                <w:bCs/>
              </w:rPr>
              <w:t>与</w:t>
            </w:r>
            <w:r w:rsidRPr="00B14960">
              <w:rPr>
                <w:rFonts w:hint="eastAsia"/>
                <w:bCs/>
              </w:rPr>
              <w:t>教育引导作用</w:t>
            </w:r>
          </w:p>
          <w:p w14:paraId="00D72A0F" w14:textId="0EFBBC88" w:rsidR="00B14960" w:rsidRPr="00B14960" w:rsidRDefault="00B14960" w:rsidP="00B14960">
            <w:pPr>
              <w:rPr>
                <w:rFonts w:hint="eastAsia"/>
                <w:bCs/>
              </w:rPr>
            </w:pPr>
            <w:r>
              <w:rPr>
                <w:bCs/>
              </w:rPr>
              <w:t>2</w:t>
            </w:r>
            <w:r w:rsidRPr="00B14960">
              <w:rPr>
                <w:rFonts w:hint="eastAsia"/>
                <w:bCs/>
              </w:rPr>
              <w:t>、</w:t>
            </w:r>
            <w:r>
              <w:rPr>
                <w:rFonts w:hint="eastAsia"/>
                <w:bCs/>
              </w:rPr>
              <w:t>如何</w:t>
            </w:r>
            <w:r w:rsidRPr="00B14960">
              <w:rPr>
                <w:rFonts w:hint="eastAsia"/>
                <w:bCs/>
              </w:rPr>
              <w:t>发挥组织凝聚作用</w:t>
            </w:r>
            <w:r>
              <w:rPr>
                <w:rFonts w:hint="eastAsia"/>
                <w:bCs/>
              </w:rPr>
              <w:t>与</w:t>
            </w:r>
            <w:r w:rsidRPr="00B14960">
              <w:rPr>
                <w:rFonts w:hint="eastAsia"/>
                <w:bCs/>
              </w:rPr>
              <w:t>桥梁带头作用</w:t>
            </w:r>
          </w:p>
          <w:p w14:paraId="34313BB9" w14:textId="741547FE" w:rsidR="00B14960" w:rsidRPr="00B14960" w:rsidRDefault="00B14960" w:rsidP="00B14960">
            <w:pPr>
              <w:rPr>
                <w:rFonts w:hint="eastAsia"/>
                <w:bCs/>
              </w:rPr>
            </w:pPr>
            <w:r>
              <w:rPr>
                <w:bCs/>
              </w:rPr>
              <w:t>3</w:t>
            </w:r>
            <w:r w:rsidRPr="00B14960">
              <w:rPr>
                <w:rFonts w:hint="eastAsia"/>
                <w:bCs/>
              </w:rPr>
              <w:t>、星级、标杆、卓越班组建设的经验介绍</w:t>
            </w:r>
            <w:r w:rsidRPr="00B14960">
              <w:rPr>
                <w:rFonts w:hint="eastAsia"/>
                <w:bCs/>
              </w:rPr>
              <w:t xml:space="preserve"> </w:t>
            </w:r>
          </w:p>
          <w:p w14:paraId="470168B0" w14:textId="38BB1903" w:rsidR="001D193A" w:rsidRDefault="00B14960" w:rsidP="00B14960">
            <w:pPr>
              <w:rPr>
                <w:bCs/>
              </w:rPr>
            </w:pPr>
            <w:r>
              <w:rPr>
                <w:bCs/>
              </w:rPr>
              <w:t>4</w:t>
            </w:r>
            <w:r w:rsidRPr="00B14960">
              <w:rPr>
                <w:rFonts w:hint="eastAsia"/>
                <w:bCs/>
              </w:rPr>
              <w:t>、《班组建设内容》设计与案例分享</w:t>
            </w:r>
          </w:p>
          <w:p w14:paraId="36457451" w14:textId="3B409C5B" w:rsidR="001D193A" w:rsidRPr="00B14960" w:rsidRDefault="00B14960" w:rsidP="00121FA1"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第三节：课程复盘与结</w:t>
            </w:r>
            <w:proofErr w:type="gramStart"/>
            <w:r>
              <w:rPr>
                <w:rFonts w:hint="eastAsia"/>
                <w:b/>
              </w:rPr>
              <w:t>训总结</w:t>
            </w:r>
            <w:proofErr w:type="gramEnd"/>
          </w:p>
        </w:tc>
      </w:tr>
    </w:tbl>
    <w:p w14:paraId="74126504" w14:textId="77777777" w:rsidR="00BB0858" w:rsidRPr="00042A74" w:rsidRDefault="00BB0858"/>
    <w:sectPr w:rsidR="00BB0858" w:rsidRPr="00042A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5FE4CE" w14:textId="77777777" w:rsidR="00046A30" w:rsidRDefault="00046A30" w:rsidP="00042A74">
      <w:r>
        <w:separator/>
      </w:r>
    </w:p>
  </w:endnote>
  <w:endnote w:type="continuationSeparator" w:id="0">
    <w:p w14:paraId="42857AA7" w14:textId="77777777" w:rsidR="00046A30" w:rsidRDefault="00046A30" w:rsidP="00042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E40EB8" w14:textId="77777777" w:rsidR="00046A30" w:rsidRDefault="00046A30" w:rsidP="00042A74">
      <w:r>
        <w:separator/>
      </w:r>
    </w:p>
  </w:footnote>
  <w:footnote w:type="continuationSeparator" w:id="0">
    <w:p w14:paraId="6DB334C4" w14:textId="77777777" w:rsidR="00046A30" w:rsidRDefault="00046A30" w:rsidP="00042A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EE4C17"/>
    <w:multiLevelType w:val="hybridMultilevel"/>
    <w:tmpl w:val="3AB809EA"/>
    <w:lvl w:ilvl="0" w:tplc="51CC6F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D6DC49"/>
    <w:multiLevelType w:val="singleLevel"/>
    <w:tmpl w:val="5BD6DC49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5BD6DC62"/>
    <w:multiLevelType w:val="singleLevel"/>
    <w:tmpl w:val="5BD6DC6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5BD6DC7E"/>
    <w:multiLevelType w:val="singleLevel"/>
    <w:tmpl w:val="5BD6DC7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5BD6DCA8"/>
    <w:multiLevelType w:val="singleLevel"/>
    <w:tmpl w:val="5BD6DCA8"/>
    <w:lvl w:ilvl="0">
      <w:start w:val="5"/>
      <w:numFmt w:val="decimal"/>
      <w:suff w:val="nothing"/>
      <w:lvlText w:val="%1、"/>
      <w:lvlJc w:val="left"/>
    </w:lvl>
  </w:abstractNum>
  <w:abstractNum w:abstractNumId="5" w15:restartNumberingAfterBreak="0">
    <w:nsid w:val="5BD6DD3F"/>
    <w:multiLevelType w:val="singleLevel"/>
    <w:tmpl w:val="5BD6DD3F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6" w15:restartNumberingAfterBreak="0">
    <w:nsid w:val="5BD6DD5C"/>
    <w:multiLevelType w:val="singleLevel"/>
    <w:tmpl w:val="5BD6DD5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5BD6DD94"/>
    <w:multiLevelType w:val="singleLevel"/>
    <w:tmpl w:val="5BD6DD9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8" w15:restartNumberingAfterBreak="0">
    <w:nsid w:val="71E10AD7"/>
    <w:multiLevelType w:val="hybridMultilevel"/>
    <w:tmpl w:val="EF4850D8"/>
    <w:lvl w:ilvl="0" w:tplc="A2F039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11241105">
    <w:abstractNumId w:val="1"/>
  </w:num>
  <w:num w:numId="2" w16cid:durableId="1797793912">
    <w:abstractNumId w:val="2"/>
  </w:num>
  <w:num w:numId="3" w16cid:durableId="1720399884">
    <w:abstractNumId w:val="3"/>
  </w:num>
  <w:num w:numId="4" w16cid:durableId="1642927602">
    <w:abstractNumId w:val="5"/>
  </w:num>
  <w:num w:numId="5" w16cid:durableId="1219777292">
    <w:abstractNumId w:val="4"/>
  </w:num>
  <w:num w:numId="6" w16cid:durableId="1554845650">
    <w:abstractNumId w:val="6"/>
  </w:num>
  <w:num w:numId="7" w16cid:durableId="1483430226">
    <w:abstractNumId w:val="7"/>
  </w:num>
  <w:num w:numId="8" w16cid:durableId="1442607760">
    <w:abstractNumId w:val="8"/>
  </w:num>
  <w:num w:numId="9" w16cid:durableId="524636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5E27"/>
    <w:rsid w:val="00042A74"/>
    <w:rsid w:val="00046A30"/>
    <w:rsid w:val="000913C5"/>
    <w:rsid w:val="000E0BFA"/>
    <w:rsid w:val="000E4FF4"/>
    <w:rsid w:val="00140323"/>
    <w:rsid w:val="001D193A"/>
    <w:rsid w:val="001D442F"/>
    <w:rsid w:val="00267C53"/>
    <w:rsid w:val="0029792B"/>
    <w:rsid w:val="0035594D"/>
    <w:rsid w:val="00401767"/>
    <w:rsid w:val="005A1041"/>
    <w:rsid w:val="006C7B6B"/>
    <w:rsid w:val="00715E66"/>
    <w:rsid w:val="00734204"/>
    <w:rsid w:val="00746010"/>
    <w:rsid w:val="0077761D"/>
    <w:rsid w:val="007C1B78"/>
    <w:rsid w:val="00924279"/>
    <w:rsid w:val="00962ECE"/>
    <w:rsid w:val="009C794F"/>
    <w:rsid w:val="009F4AE5"/>
    <w:rsid w:val="00A10A74"/>
    <w:rsid w:val="00A4244B"/>
    <w:rsid w:val="00B14960"/>
    <w:rsid w:val="00BA5594"/>
    <w:rsid w:val="00BB0858"/>
    <w:rsid w:val="00C65241"/>
    <w:rsid w:val="00C75666"/>
    <w:rsid w:val="00C87903"/>
    <w:rsid w:val="00CA0F87"/>
    <w:rsid w:val="00CA5E27"/>
    <w:rsid w:val="00CD0B0F"/>
    <w:rsid w:val="00D37C50"/>
    <w:rsid w:val="00E44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DAC8AF"/>
  <w15:docId w15:val="{7AF9E300-BD99-40D2-BEA2-20C4564AB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2A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2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2A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2A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2A74"/>
    <w:rPr>
      <w:sz w:val="18"/>
      <w:szCs w:val="18"/>
    </w:rPr>
  </w:style>
  <w:style w:type="paragraph" w:styleId="a7">
    <w:name w:val="List Paragraph"/>
    <w:basedOn w:val="a"/>
    <w:uiPriority w:val="34"/>
    <w:qFormat/>
    <w:rsid w:val="00962EC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16</cp:revision>
  <dcterms:created xsi:type="dcterms:W3CDTF">2021-02-04T01:54:00Z</dcterms:created>
  <dcterms:modified xsi:type="dcterms:W3CDTF">2023-02-20T14:21:00Z</dcterms:modified>
</cp:coreProperties>
</file>